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6A6AAA" w14:textId="77777777" w:rsidR="004B4B7F" w:rsidRPr="00B10EF3" w:rsidRDefault="00B10EF3" w:rsidP="00B10EF3">
      <w:pPr>
        <w:shd w:val="clear" w:color="auto" w:fill="F2F2F2" w:themeFill="background1" w:themeFillShade="F2"/>
        <w:spacing w:after="0" w:line="276" w:lineRule="auto"/>
        <w:jc w:val="center"/>
        <w:rPr>
          <w:rFonts w:ascii="Aptos" w:hAnsi="Aptos"/>
          <w:b/>
          <w:bCs/>
          <w:i/>
          <w:iCs/>
          <w:color w:val="A6A6A6" w:themeColor="background1" w:themeShade="A6"/>
          <w:sz w:val="24"/>
          <w:szCs w:val="24"/>
          <w:lang w:val="pt-BR"/>
        </w:rPr>
      </w:pPr>
      <w:r w:rsidRPr="00B10EF3">
        <w:rPr>
          <w:rFonts w:ascii="Aptos" w:hAnsi="Aptos"/>
          <w:b/>
          <w:bCs/>
          <w:i/>
          <w:iCs/>
          <w:color w:val="A6A6A6" w:themeColor="background1" w:themeShade="A6"/>
          <w:sz w:val="24"/>
          <w:szCs w:val="24"/>
          <w:lang w:val="pt-BR"/>
        </w:rPr>
        <w:t>POR FAVOR, CONFIGURE ESSE DOCUMENTO COM O PADRÃO DE SUA INSTITUIÇÃO</w:t>
      </w:r>
    </w:p>
    <w:p w14:paraId="338AEC14" w14:textId="77777777" w:rsidR="00B10EF3" w:rsidRPr="00B10EF3" w:rsidRDefault="00B10EF3" w:rsidP="00B10EF3">
      <w:pPr>
        <w:shd w:val="clear" w:color="auto" w:fill="F2F2F2" w:themeFill="background1" w:themeFillShade="F2"/>
        <w:spacing w:after="0" w:line="276" w:lineRule="auto"/>
        <w:jc w:val="center"/>
        <w:rPr>
          <w:rFonts w:ascii="Aptos" w:hAnsi="Aptos"/>
          <w:b/>
          <w:bCs/>
          <w:i/>
          <w:iCs/>
          <w:color w:val="A6A6A6" w:themeColor="background1" w:themeShade="A6"/>
          <w:sz w:val="24"/>
          <w:szCs w:val="24"/>
        </w:rPr>
      </w:pPr>
      <w:r w:rsidRPr="00B10EF3">
        <w:rPr>
          <w:rFonts w:ascii="Aptos" w:hAnsi="Aptos"/>
          <w:b/>
          <w:bCs/>
          <w:i/>
          <w:iCs/>
          <w:color w:val="A6A6A6" w:themeColor="background1" w:themeShade="A6"/>
          <w:sz w:val="24"/>
          <w:szCs w:val="24"/>
        </w:rPr>
        <w:t>PLEASE, USE YOUR INSTITUTIONAL LETTERHEAD IF AVAILABLE</w:t>
      </w:r>
    </w:p>
    <w:p w14:paraId="738F7974" w14:textId="77777777" w:rsidR="00B10EF3" w:rsidRPr="00B10EF3" w:rsidRDefault="00B10EF3" w:rsidP="00B10EF3">
      <w:pPr>
        <w:spacing w:after="0" w:line="276" w:lineRule="auto"/>
        <w:rPr>
          <w:rFonts w:ascii="Aptos" w:hAnsi="Aptos"/>
        </w:rPr>
      </w:pPr>
    </w:p>
    <w:p w14:paraId="62334E33" w14:textId="77777777" w:rsidR="00B10EF3" w:rsidRPr="00FB38AE" w:rsidRDefault="00FB38AE" w:rsidP="00B10EF3">
      <w:pPr>
        <w:spacing w:after="0" w:line="276" w:lineRule="auto"/>
        <w:rPr>
          <w:rFonts w:ascii="Aptos" w:hAnsi="Aptos"/>
          <w:b/>
          <w:bCs/>
          <w:lang w:val="pt-BR"/>
        </w:rPr>
      </w:pPr>
      <w:r>
        <w:rPr>
          <w:rFonts w:ascii="Aptos" w:hAnsi="Aptos"/>
          <w:b/>
          <w:bCs/>
          <w:lang w:val="pt-BR"/>
        </w:rPr>
        <w:t xml:space="preserve">1. </w:t>
      </w:r>
      <w:r w:rsidR="00B10EF3" w:rsidRPr="00FB38AE">
        <w:rPr>
          <w:rFonts w:ascii="Aptos" w:hAnsi="Aptos"/>
          <w:b/>
          <w:bCs/>
          <w:lang w:val="pt-BR"/>
        </w:rPr>
        <w:t xml:space="preserve">Dados da tese/dissertação | </w:t>
      </w:r>
      <w:proofErr w:type="spellStart"/>
      <w:r w:rsidR="00B10EF3" w:rsidRPr="00FB38AE">
        <w:rPr>
          <w:rFonts w:ascii="Aptos" w:hAnsi="Aptos"/>
          <w:b/>
          <w:bCs/>
          <w:lang w:val="pt-BR"/>
        </w:rPr>
        <w:t>Thesis</w:t>
      </w:r>
      <w:proofErr w:type="spellEnd"/>
      <w:r w:rsidR="00B10EF3" w:rsidRPr="00FB38AE">
        <w:rPr>
          <w:rFonts w:ascii="Aptos" w:hAnsi="Aptos"/>
          <w:b/>
          <w:bCs/>
          <w:lang w:val="pt-BR"/>
        </w:rPr>
        <w:t>/</w:t>
      </w:r>
      <w:proofErr w:type="spellStart"/>
      <w:r w:rsidR="00B10EF3" w:rsidRPr="00FB38AE">
        <w:rPr>
          <w:rFonts w:ascii="Aptos" w:hAnsi="Aptos"/>
          <w:b/>
          <w:bCs/>
          <w:lang w:val="pt-BR"/>
        </w:rPr>
        <w:t>Dissertation</w:t>
      </w:r>
      <w:proofErr w:type="spellEnd"/>
      <w:r w:rsidR="00B10EF3" w:rsidRPr="00FB38AE">
        <w:rPr>
          <w:rFonts w:ascii="Aptos" w:hAnsi="Aptos"/>
          <w:b/>
          <w:bCs/>
          <w:lang w:val="pt-BR"/>
        </w:rPr>
        <w:t xml:space="preserve"> </w:t>
      </w:r>
      <w:proofErr w:type="spellStart"/>
      <w:r w:rsidR="00B10EF3" w:rsidRPr="00FB38AE">
        <w:rPr>
          <w:rFonts w:ascii="Aptos" w:hAnsi="Aptos"/>
          <w:b/>
          <w:bCs/>
          <w:lang w:val="pt-BR"/>
        </w:rPr>
        <w:t>information</w:t>
      </w:r>
      <w:proofErr w:type="spellEnd"/>
    </w:p>
    <w:p w14:paraId="654BEC7E" w14:textId="77777777" w:rsidR="00B10EF3" w:rsidRDefault="00FB38AE" w:rsidP="00B10EF3">
      <w:pPr>
        <w:spacing w:after="0" w:line="276" w:lineRule="auto"/>
        <w:rPr>
          <w:rFonts w:ascii="Aptos" w:hAnsi="Aptos"/>
          <w:lang w:val="pt-BR"/>
        </w:rPr>
      </w:pPr>
      <w:r>
        <w:rPr>
          <w:rFonts w:ascii="Aptos" w:hAnsi="Aptos"/>
          <w:lang w:val="pt-BR"/>
        </w:rPr>
        <w:t xml:space="preserve">Universidade Federal de Viçosa | Viçosa Federal </w:t>
      </w:r>
      <w:proofErr w:type="spellStart"/>
      <w:r>
        <w:rPr>
          <w:rFonts w:ascii="Aptos" w:hAnsi="Aptos"/>
          <w:lang w:val="pt-BR"/>
        </w:rPr>
        <w:t>University</w:t>
      </w:r>
      <w:proofErr w:type="spellEnd"/>
    </w:p>
    <w:p w14:paraId="2CBC822E" w14:textId="77777777" w:rsidR="00FB38AE" w:rsidRDefault="00FB38AE" w:rsidP="00B10EF3">
      <w:pPr>
        <w:spacing w:after="0" w:line="276" w:lineRule="auto"/>
        <w:rPr>
          <w:rFonts w:ascii="Aptos" w:hAnsi="Aptos"/>
          <w:lang w:val="pt-BR"/>
        </w:rPr>
      </w:pPr>
      <w:r>
        <w:rPr>
          <w:rFonts w:ascii="Aptos" w:hAnsi="Aptos"/>
          <w:lang w:val="pt-BR"/>
        </w:rPr>
        <w:t xml:space="preserve">Programa de Pós-Graduação em Medicina Veterinária | </w:t>
      </w:r>
      <w:proofErr w:type="spellStart"/>
      <w:r>
        <w:rPr>
          <w:rFonts w:ascii="Aptos" w:hAnsi="Aptos"/>
          <w:lang w:val="pt-BR"/>
        </w:rPr>
        <w:t>Graduate</w:t>
      </w:r>
      <w:proofErr w:type="spellEnd"/>
      <w:r>
        <w:rPr>
          <w:rFonts w:ascii="Aptos" w:hAnsi="Aptos"/>
          <w:lang w:val="pt-BR"/>
        </w:rPr>
        <w:t xml:space="preserve"> </w:t>
      </w:r>
      <w:proofErr w:type="spellStart"/>
      <w:r>
        <w:rPr>
          <w:rFonts w:ascii="Aptos" w:hAnsi="Aptos"/>
          <w:lang w:val="pt-BR"/>
        </w:rPr>
        <w:t>Program</w:t>
      </w:r>
      <w:proofErr w:type="spellEnd"/>
      <w:r>
        <w:rPr>
          <w:rFonts w:ascii="Aptos" w:hAnsi="Aptos"/>
          <w:lang w:val="pt-BR"/>
        </w:rPr>
        <w:t xml:space="preserve"> in </w:t>
      </w:r>
      <w:proofErr w:type="spellStart"/>
      <w:r>
        <w:rPr>
          <w:rFonts w:ascii="Aptos" w:hAnsi="Aptos"/>
          <w:lang w:val="pt-BR"/>
        </w:rPr>
        <w:t>Veterinary</w:t>
      </w:r>
      <w:proofErr w:type="spellEnd"/>
      <w:r>
        <w:rPr>
          <w:rFonts w:ascii="Aptos" w:hAnsi="Aptos"/>
          <w:lang w:val="pt-BR"/>
        </w:rPr>
        <w:t xml:space="preserve"> Medicine</w:t>
      </w:r>
    </w:p>
    <w:p w14:paraId="56DAE179" w14:textId="6FFFEFCB" w:rsidR="00FB38AE" w:rsidRDefault="00FB38AE" w:rsidP="00FB38AE">
      <w:pPr>
        <w:tabs>
          <w:tab w:val="left" w:pos="3402"/>
        </w:tabs>
        <w:spacing w:after="0" w:line="276" w:lineRule="auto"/>
        <w:rPr>
          <w:rFonts w:ascii="Aptos" w:hAnsi="Aptos"/>
          <w:lang w:val="pt-BR"/>
        </w:rPr>
      </w:pPr>
      <w:r>
        <w:rPr>
          <w:rFonts w:ascii="Aptos" w:hAnsi="Aptos"/>
          <w:lang w:val="pt-BR"/>
        </w:rPr>
        <w:t xml:space="preserve">Estudante | </w:t>
      </w:r>
      <w:proofErr w:type="spellStart"/>
      <w:r>
        <w:rPr>
          <w:rFonts w:ascii="Aptos" w:hAnsi="Aptos"/>
          <w:lang w:val="pt-BR"/>
        </w:rPr>
        <w:t>Student</w:t>
      </w:r>
      <w:proofErr w:type="spellEnd"/>
      <w:r>
        <w:rPr>
          <w:rFonts w:ascii="Aptos" w:hAnsi="Aptos"/>
          <w:lang w:val="pt-BR"/>
        </w:rPr>
        <w:t>:</w:t>
      </w:r>
      <w:r>
        <w:rPr>
          <w:rFonts w:ascii="Aptos" w:hAnsi="Aptos"/>
          <w:lang w:val="pt-BR"/>
        </w:rPr>
        <w:tab/>
      </w:r>
    </w:p>
    <w:p w14:paraId="2608B2BB" w14:textId="489F3E46" w:rsidR="00FB38AE" w:rsidRDefault="00FB38AE" w:rsidP="00FB38AE">
      <w:pPr>
        <w:tabs>
          <w:tab w:val="left" w:pos="3402"/>
        </w:tabs>
        <w:spacing w:after="0" w:line="276" w:lineRule="auto"/>
        <w:rPr>
          <w:rFonts w:ascii="Aptos" w:hAnsi="Aptos"/>
          <w:lang w:val="pt-BR"/>
        </w:rPr>
      </w:pPr>
      <w:r>
        <w:rPr>
          <w:rFonts w:ascii="Aptos" w:hAnsi="Aptos"/>
          <w:lang w:val="pt-BR"/>
        </w:rPr>
        <w:t xml:space="preserve">Orientador | </w:t>
      </w:r>
      <w:proofErr w:type="spellStart"/>
      <w:r>
        <w:rPr>
          <w:rFonts w:ascii="Aptos" w:hAnsi="Aptos"/>
          <w:lang w:val="pt-BR"/>
        </w:rPr>
        <w:t>Advisor</w:t>
      </w:r>
      <w:proofErr w:type="spellEnd"/>
      <w:r>
        <w:rPr>
          <w:rFonts w:ascii="Aptos" w:hAnsi="Aptos"/>
          <w:lang w:val="pt-BR"/>
        </w:rPr>
        <w:t>:</w:t>
      </w:r>
      <w:r>
        <w:rPr>
          <w:rFonts w:ascii="Aptos" w:hAnsi="Aptos"/>
          <w:lang w:val="pt-BR"/>
        </w:rPr>
        <w:tab/>
      </w:r>
    </w:p>
    <w:p w14:paraId="36BD6642" w14:textId="2024E344" w:rsidR="00FB38AE" w:rsidRDefault="00FB38AE" w:rsidP="00FB38AE">
      <w:pPr>
        <w:tabs>
          <w:tab w:val="left" w:pos="3402"/>
        </w:tabs>
        <w:spacing w:after="0" w:line="276" w:lineRule="auto"/>
        <w:rPr>
          <w:rFonts w:ascii="Aptos" w:hAnsi="Aptos"/>
          <w:lang w:val="pt-BR"/>
        </w:rPr>
      </w:pPr>
      <w:proofErr w:type="spellStart"/>
      <w:r w:rsidRPr="00FB38AE">
        <w:rPr>
          <w:rFonts w:ascii="Aptos" w:hAnsi="Aptos"/>
          <w:lang w:val="pt-BR"/>
        </w:rPr>
        <w:t>Co-orientador</w:t>
      </w:r>
      <w:proofErr w:type="spellEnd"/>
      <w:r w:rsidRPr="00FB38AE">
        <w:rPr>
          <w:rFonts w:ascii="Aptos" w:hAnsi="Aptos"/>
          <w:lang w:val="pt-BR"/>
        </w:rPr>
        <w:t xml:space="preserve">(es) | </w:t>
      </w:r>
      <w:proofErr w:type="spellStart"/>
      <w:r w:rsidRPr="00FB38AE">
        <w:rPr>
          <w:rFonts w:ascii="Aptos" w:hAnsi="Aptos"/>
          <w:lang w:val="pt-BR"/>
        </w:rPr>
        <w:t>Co-advisor</w:t>
      </w:r>
      <w:proofErr w:type="spellEnd"/>
      <w:r w:rsidRPr="00FB38AE">
        <w:rPr>
          <w:rFonts w:ascii="Aptos" w:hAnsi="Aptos"/>
          <w:lang w:val="pt-BR"/>
        </w:rPr>
        <w:t>(s):</w:t>
      </w:r>
      <w:r w:rsidRPr="00FB38AE">
        <w:rPr>
          <w:rFonts w:ascii="Aptos" w:hAnsi="Aptos"/>
          <w:lang w:val="pt-BR"/>
        </w:rPr>
        <w:tab/>
      </w:r>
    </w:p>
    <w:p w14:paraId="1B08BFE8" w14:textId="2F9E504E" w:rsidR="00FB38AE" w:rsidRPr="00FB38AE" w:rsidRDefault="00FB38AE" w:rsidP="00FB38AE">
      <w:pPr>
        <w:tabs>
          <w:tab w:val="left" w:pos="3402"/>
        </w:tabs>
        <w:spacing w:after="0" w:line="276" w:lineRule="auto"/>
        <w:rPr>
          <w:rFonts w:ascii="Aptos" w:hAnsi="Aptos"/>
          <w:lang w:val="pt-BR"/>
        </w:rPr>
      </w:pPr>
      <w:r>
        <w:rPr>
          <w:rFonts w:ascii="Aptos" w:hAnsi="Aptos"/>
          <w:lang w:val="pt-BR"/>
        </w:rPr>
        <w:t xml:space="preserve">Início do curso | </w:t>
      </w:r>
      <w:proofErr w:type="spellStart"/>
      <w:r>
        <w:rPr>
          <w:rFonts w:ascii="Aptos" w:hAnsi="Aptos"/>
          <w:lang w:val="pt-BR"/>
        </w:rPr>
        <w:t>Course</w:t>
      </w:r>
      <w:proofErr w:type="spellEnd"/>
      <w:r>
        <w:rPr>
          <w:rFonts w:ascii="Aptos" w:hAnsi="Aptos"/>
          <w:lang w:val="pt-BR"/>
        </w:rPr>
        <w:t xml:space="preserve"> start:</w:t>
      </w:r>
      <w:r>
        <w:rPr>
          <w:rFonts w:ascii="Aptos" w:hAnsi="Aptos"/>
          <w:lang w:val="pt-BR"/>
        </w:rPr>
        <w:tab/>
        <w:t xml:space="preserve">| </w:t>
      </w:r>
    </w:p>
    <w:p w14:paraId="39B6D729" w14:textId="77777777" w:rsidR="00B10EF3" w:rsidRPr="00FB38AE" w:rsidRDefault="00B10EF3" w:rsidP="00B10EF3">
      <w:pPr>
        <w:spacing w:after="0" w:line="276" w:lineRule="auto"/>
        <w:rPr>
          <w:rFonts w:ascii="Aptos" w:hAnsi="Aptos"/>
          <w:lang w:val="pt-BR"/>
        </w:rPr>
      </w:pPr>
    </w:p>
    <w:p w14:paraId="36691C5B" w14:textId="77777777" w:rsidR="00B10EF3" w:rsidRPr="00FB38AE" w:rsidRDefault="00FB38AE" w:rsidP="00B10EF3">
      <w:pPr>
        <w:spacing w:after="0" w:line="276" w:lineRule="auto"/>
        <w:rPr>
          <w:rFonts w:ascii="Aptos" w:hAnsi="Aptos"/>
          <w:b/>
          <w:bCs/>
          <w:lang w:val="pt-BR"/>
        </w:rPr>
      </w:pPr>
      <w:r>
        <w:rPr>
          <w:rFonts w:ascii="Aptos" w:hAnsi="Aptos"/>
          <w:b/>
          <w:bCs/>
          <w:lang w:val="pt-BR"/>
        </w:rPr>
        <w:t xml:space="preserve">2. </w:t>
      </w:r>
      <w:r w:rsidR="00B10EF3" w:rsidRPr="00FB38AE">
        <w:rPr>
          <w:rFonts w:ascii="Aptos" w:hAnsi="Aptos"/>
          <w:b/>
          <w:bCs/>
          <w:lang w:val="pt-BR"/>
        </w:rPr>
        <w:t xml:space="preserve">Informações do avaliador | </w:t>
      </w:r>
      <w:proofErr w:type="spellStart"/>
      <w:r w:rsidR="00B10EF3" w:rsidRPr="00FB38AE">
        <w:rPr>
          <w:rFonts w:ascii="Aptos" w:hAnsi="Aptos"/>
          <w:b/>
          <w:bCs/>
          <w:lang w:val="pt-BR"/>
        </w:rPr>
        <w:t>Evaluator</w:t>
      </w:r>
      <w:proofErr w:type="spellEnd"/>
      <w:r w:rsidR="00B10EF3" w:rsidRPr="00FB38AE">
        <w:rPr>
          <w:rFonts w:ascii="Aptos" w:hAnsi="Aptos"/>
          <w:b/>
          <w:bCs/>
          <w:lang w:val="pt-BR"/>
        </w:rPr>
        <w:t xml:space="preserve"> </w:t>
      </w:r>
      <w:proofErr w:type="spellStart"/>
      <w:r w:rsidR="00B10EF3" w:rsidRPr="00FB38AE">
        <w:rPr>
          <w:rFonts w:ascii="Aptos" w:hAnsi="Aptos"/>
          <w:b/>
          <w:bCs/>
          <w:lang w:val="pt-BR"/>
        </w:rPr>
        <w:t>information</w:t>
      </w:r>
      <w:proofErr w:type="spellEnd"/>
    </w:p>
    <w:p w14:paraId="7971AE70" w14:textId="77777777" w:rsidR="00FB38AE" w:rsidRPr="00C01F06" w:rsidRDefault="00FB38AE" w:rsidP="00FB38AE">
      <w:pPr>
        <w:tabs>
          <w:tab w:val="left" w:pos="3402"/>
        </w:tabs>
        <w:spacing w:after="0" w:line="276" w:lineRule="auto"/>
        <w:rPr>
          <w:rFonts w:ascii="Aptos" w:hAnsi="Aptos"/>
          <w:lang w:val="pt-BR"/>
        </w:rPr>
      </w:pPr>
      <w:r w:rsidRPr="00C01F06">
        <w:rPr>
          <w:rFonts w:ascii="Aptos" w:hAnsi="Aptos"/>
          <w:lang w:val="pt-BR"/>
        </w:rPr>
        <w:t xml:space="preserve">Nome completo | Full </w:t>
      </w:r>
      <w:proofErr w:type="spellStart"/>
      <w:r w:rsidRPr="00C01F06">
        <w:rPr>
          <w:rFonts w:ascii="Aptos" w:hAnsi="Aptos"/>
          <w:lang w:val="pt-BR"/>
        </w:rPr>
        <w:t>name</w:t>
      </w:r>
      <w:proofErr w:type="spellEnd"/>
      <w:r w:rsidRPr="00C01F06">
        <w:rPr>
          <w:rFonts w:ascii="Aptos" w:hAnsi="Aptos"/>
          <w:lang w:val="pt-BR"/>
        </w:rPr>
        <w:t>:</w:t>
      </w:r>
      <w:r w:rsidRPr="00C01F06">
        <w:rPr>
          <w:rFonts w:ascii="Aptos" w:hAnsi="Aptos"/>
          <w:lang w:val="pt-BR"/>
        </w:rPr>
        <w:tab/>
      </w:r>
      <w:r w:rsidRPr="00C01F06">
        <w:rPr>
          <w:rFonts w:ascii="Aptos" w:hAnsi="Aptos"/>
          <w:color w:val="A6A6A6" w:themeColor="background1" w:themeShade="A6"/>
          <w:shd w:val="clear" w:color="auto" w:fill="F2F2F2" w:themeFill="background1" w:themeFillShade="F2"/>
          <w:lang w:val="pt-BR"/>
        </w:rPr>
        <w:t>NONONOOMOO NOEMOEMOMO</w:t>
      </w:r>
    </w:p>
    <w:p w14:paraId="193E07A9" w14:textId="77777777" w:rsidR="006E6DF0" w:rsidRPr="00C01F06" w:rsidRDefault="006E6DF0" w:rsidP="00FB38AE">
      <w:pPr>
        <w:tabs>
          <w:tab w:val="left" w:pos="3402"/>
        </w:tabs>
        <w:spacing w:after="0" w:line="276" w:lineRule="auto"/>
        <w:rPr>
          <w:rFonts w:ascii="Aptos" w:hAnsi="Aptos"/>
          <w:lang w:val="pt-BR"/>
        </w:rPr>
      </w:pPr>
      <w:r w:rsidRPr="00C01F06">
        <w:rPr>
          <w:rFonts w:ascii="Aptos" w:hAnsi="Aptos"/>
          <w:lang w:val="pt-BR"/>
        </w:rPr>
        <w:t>CPF | Passport:</w:t>
      </w:r>
      <w:r w:rsidRPr="00C01F06">
        <w:rPr>
          <w:rFonts w:ascii="Aptos" w:hAnsi="Aptos"/>
          <w:lang w:val="pt-BR"/>
        </w:rPr>
        <w:tab/>
      </w:r>
      <w:r w:rsidRPr="00C01F06">
        <w:rPr>
          <w:rFonts w:ascii="Aptos" w:hAnsi="Aptos"/>
          <w:color w:val="A6A6A6" w:themeColor="background1" w:themeShade="A6"/>
          <w:shd w:val="clear" w:color="auto" w:fill="F2F2F2" w:themeFill="background1" w:themeFillShade="F2"/>
          <w:lang w:val="pt-BR"/>
        </w:rPr>
        <w:t>NONOMOMONO</w:t>
      </w:r>
    </w:p>
    <w:p w14:paraId="7BB8935E" w14:textId="77777777" w:rsidR="00FB38AE" w:rsidRPr="00C01F06" w:rsidRDefault="00FB38AE" w:rsidP="00FB38AE">
      <w:pPr>
        <w:tabs>
          <w:tab w:val="left" w:pos="3402"/>
        </w:tabs>
        <w:spacing w:after="0" w:line="276" w:lineRule="auto"/>
        <w:rPr>
          <w:rFonts w:ascii="Aptos" w:hAnsi="Aptos"/>
          <w:lang w:val="pt-BR"/>
        </w:rPr>
      </w:pPr>
      <w:r w:rsidRPr="00C01F06">
        <w:rPr>
          <w:rFonts w:ascii="Aptos" w:hAnsi="Aptos"/>
          <w:lang w:val="pt-BR"/>
        </w:rPr>
        <w:t xml:space="preserve">Instituição | </w:t>
      </w:r>
      <w:proofErr w:type="spellStart"/>
      <w:r w:rsidRPr="00C01F06">
        <w:rPr>
          <w:rFonts w:ascii="Aptos" w:hAnsi="Aptos"/>
          <w:lang w:val="pt-BR"/>
        </w:rPr>
        <w:t>Institution</w:t>
      </w:r>
      <w:proofErr w:type="spellEnd"/>
      <w:r w:rsidRPr="00C01F06">
        <w:rPr>
          <w:rFonts w:ascii="Aptos" w:hAnsi="Aptos"/>
          <w:lang w:val="pt-BR"/>
        </w:rPr>
        <w:t>:</w:t>
      </w:r>
      <w:r w:rsidRPr="00C01F06">
        <w:rPr>
          <w:rFonts w:ascii="Aptos" w:hAnsi="Aptos"/>
          <w:lang w:val="pt-BR"/>
        </w:rPr>
        <w:tab/>
      </w:r>
      <w:r w:rsidRPr="00C01F06">
        <w:rPr>
          <w:rFonts w:ascii="Aptos" w:hAnsi="Aptos"/>
          <w:color w:val="A6A6A6" w:themeColor="background1" w:themeShade="A6"/>
          <w:shd w:val="clear" w:color="auto" w:fill="F2F2F2" w:themeFill="background1" w:themeFillShade="F2"/>
          <w:lang w:val="pt-BR"/>
        </w:rPr>
        <w:t>NONOMNMO NOMOMMOMMO</w:t>
      </w:r>
    </w:p>
    <w:p w14:paraId="72FA6718" w14:textId="77777777" w:rsidR="00FB38AE" w:rsidRPr="00C01F06" w:rsidRDefault="00FB38AE" w:rsidP="00FB38AE">
      <w:pPr>
        <w:tabs>
          <w:tab w:val="left" w:pos="3402"/>
        </w:tabs>
        <w:spacing w:after="0" w:line="276" w:lineRule="auto"/>
        <w:rPr>
          <w:rFonts w:ascii="Aptos" w:hAnsi="Aptos"/>
          <w:lang w:val="pt-BR"/>
        </w:rPr>
      </w:pPr>
      <w:r w:rsidRPr="00C01F06">
        <w:rPr>
          <w:rFonts w:ascii="Aptos" w:hAnsi="Aptos"/>
          <w:lang w:val="pt-BR"/>
        </w:rPr>
        <w:t>Cargo | Position:</w:t>
      </w:r>
      <w:r w:rsidRPr="00C01F06">
        <w:rPr>
          <w:rFonts w:ascii="Aptos" w:hAnsi="Aptos"/>
          <w:lang w:val="pt-BR"/>
        </w:rPr>
        <w:tab/>
      </w:r>
      <w:r w:rsidRPr="00C01F06">
        <w:rPr>
          <w:rFonts w:ascii="Aptos" w:hAnsi="Aptos"/>
          <w:color w:val="A6A6A6" w:themeColor="background1" w:themeShade="A6"/>
          <w:shd w:val="clear" w:color="auto" w:fill="F2F2F2" w:themeFill="background1" w:themeFillShade="F2"/>
          <w:lang w:val="pt-BR"/>
        </w:rPr>
        <w:t>NONONONMOMONON</w:t>
      </w:r>
    </w:p>
    <w:p w14:paraId="0B51FDEE" w14:textId="77777777" w:rsidR="00FB38AE" w:rsidRDefault="00FB38AE" w:rsidP="00FB38AE">
      <w:pPr>
        <w:tabs>
          <w:tab w:val="left" w:pos="3402"/>
        </w:tabs>
        <w:spacing w:after="0" w:line="276" w:lineRule="auto"/>
        <w:rPr>
          <w:rFonts w:ascii="Aptos" w:hAnsi="Aptos"/>
          <w:lang w:val="pt-BR"/>
        </w:rPr>
      </w:pPr>
      <w:r w:rsidRPr="00FB38AE">
        <w:rPr>
          <w:rFonts w:ascii="Aptos" w:hAnsi="Aptos"/>
          <w:lang w:val="pt-BR"/>
        </w:rPr>
        <w:t>Ár</w:t>
      </w:r>
      <w:r>
        <w:rPr>
          <w:rFonts w:ascii="Aptos" w:hAnsi="Aptos"/>
          <w:lang w:val="pt-BR"/>
        </w:rPr>
        <w:t xml:space="preserve">ea de atuação | </w:t>
      </w:r>
      <w:proofErr w:type="spellStart"/>
      <w:r>
        <w:rPr>
          <w:rFonts w:ascii="Aptos" w:hAnsi="Aptos"/>
          <w:lang w:val="pt-BR"/>
        </w:rPr>
        <w:t>Research</w:t>
      </w:r>
      <w:proofErr w:type="spellEnd"/>
      <w:r>
        <w:rPr>
          <w:rFonts w:ascii="Aptos" w:hAnsi="Aptos"/>
          <w:lang w:val="pt-BR"/>
        </w:rPr>
        <w:t xml:space="preserve"> área:</w:t>
      </w:r>
      <w:r>
        <w:rPr>
          <w:rFonts w:ascii="Aptos" w:hAnsi="Aptos"/>
          <w:lang w:val="pt-BR"/>
        </w:rPr>
        <w:tab/>
      </w:r>
      <w:r w:rsidRPr="006E6DF0">
        <w:rPr>
          <w:rFonts w:ascii="Aptos" w:hAnsi="Aptos"/>
          <w:color w:val="A6A6A6" w:themeColor="background1" w:themeShade="A6"/>
          <w:shd w:val="clear" w:color="auto" w:fill="F2F2F2" w:themeFill="background1" w:themeFillShade="F2"/>
          <w:lang w:val="pt-BR"/>
        </w:rPr>
        <w:t>NONO OMONOOO</w:t>
      </w:r>
      <w:r w:rsidRPr="006E6DF0">
        <w:rPr>
          <w:rFonts w:ascii="Aptos" w:hAnsi="Aptos"/>
          <w:color w:val="A6A6A6" w:themeColor="background1" w:themeShade="A6"/>
          <w:lang w:val="pt-BR"/>
        </w:rPr>
        <w:t xml:space="preserve"> </w:t>
      </w:r>
    </w:p>
    <w:p w14:paraId="638750D3" w14:textId="77777777" w:rsidR="006E6DF0" w:rsidRPr="00FB38AE" w:rsidRDefault="006E6DF0" w:rsidP="00FB38AE">
      <w:pPr>
        <w:tabs>
          <w:tab w:val="left" w:pos="3402"/>
        </w:tabs>
        <w:spacing w:after="0" w:line="276" w:lineRule="auto"/>
        <w:rPr>
          <w:rFonts w:ascii="Aptos" w:hAnsi="Aptos"/>
          <w:lang w:val="pt-BR"/>
        </w:rPr>
      </w:pPr>
      <w:r>
        <w:rPr>
          <w:rFonts w:ascii="Aptos" w:hAnsi="Aptos"/>
          <w:lang w:val="pt-BR"/>
        </w:rPr>
        <w:t>E-mail:</w:t>
      </w:r>
      <w:r>
        <w:rPr>
          <w:rFonts w:ascii="Aptos" w:hAnsi="Aptos"/>
          <w:lang w:val="pt-BR"/>
        </w:rPr>
        <w:tab/>
      </w:r>
      <w:r w:rsidRPr="006E6DF0">
        <w:rPr>
          <w:rFonts w:ascii="Aptos" w:hAnsi="Aptos"/>
          <w:color w:val="A6A6A6" w:themeColor="background1" w:themeShade="A6"/>
          <w:shd w:val="clear" w:color="auto" w:fill="F2F2F2" w:themeFill="background1" w:themeFillShade="F2"/>
          <w:lang w:val="pt-BR"/>
        </w:rPr>
        <w:t>NOMOMONO@NOMOMOM.NOM</w:t>
      </w:r>
    </w:p>
    <w:p w14:paraId="5934A5CA" w14:textId="77777777" w:rsidR="00B10EF3" w:rsidRPr="00FB38AE" w:rsidRDefault="00B10EF3" w:rsidP="00B10EF3">
      <w:pPr>
        <w:spacing w:after="0" w:line="276" w:lineRule="auto"/>
        <w:rPr>
          <w:rFonts w:ascii="Aptos" w:hAnsi="Aptos"/>
          <w:lang w:val="pt-BR"/>
        </w:rPr>
      </w:pPr>
    </w:p>
    <w:p w14:paraId="53C908E1" w14:textId="77777777" w:rsidR="00B10EF3" w:rsidRPr="00FB38AE" w:rsidRDefault="00FB38AE" w:rsidP="00B10EF3">
      <w:pPr>
        <w:spacing w:after="0" w:line="276" w:lineRule="auto"/>
        <w:rPr>
          <w:rFonts w:ascii="Aptos" w:hAnsi="Aptos"/>
          <w:b/>
          <w:bCs/>
          <w:lang w:val="pt-BR"/>
        </w:rPr>
      </w:pPr>
      <w:r>
        <w:rPr>
          <w:rFonts w:ascii="Aptos" w:hAnsi="Aptos"/>
          <w:b/>
          <w:bCs/>
          <w:lang w:val="pt-BR"/>
        </w:rPr>
        <w:t xml:space="preserve">3. </w:t>
      </w:r>
      <w:r w:rsidR="00B10EF3" w:rsidRPr="00FB38AE">
        <w:rPr>
          <w:rFonts w:ascii="Aptos" w:hAnsi="Aptos"/>
          <w:b/>
          <w:bCs/>
          <w:lang w:val="pt-BR"/>
        </w:rPr>
        <w:t xml:space="preserve">Avaliação geral | General </w:t>
      </w:r>
      <w:proofErr w:type="spellStart"/>
      <w:r w:rsidR="00B10EF3" w:rsidRPr="00FB38AE">
        <w:rPr>
          <w:rFonts w:ascii="Aptos" w:hAnsi="Aptos"/>
          <w:b/>
          <w:bCs/>
          <w:lang w:val="pt-BR"/>
        </w:rPr>
        <w:t>evaluation</w:t>
      </w:r>
      <w:proofErr w:type="spellEnd"/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8"/>
      </w:tblGrid>
      <w:tr w:rsidR="006E6DF0" w14:paraId="103ED559" w14:textId="77777777" w:rsidTr="006E6DF0">
        <w:trPr>
          <w:trHeight w:val="3402"/>
        </w:trPr>
        <w:tc>
          <w:tcPr>
            <w:tcW w:w="9628" w:type="dxa"/>
          </w:tcPr>
          <w:p w14:paraId="6266790D" w14:textId="77777777" w:rsidR="006E6DF0" w:rsidRPr="006E6DF0" w:rsidRDefault="006E6DF0" w:rsidP="00B10EF3">
            <w:pPr>
              <w:spacing w:line="276" w:lineRule="auto"/>
              <w:rPr>
                <w:rFonts w:ascii="Aptos" w:hAnsi="Aptos"/>
                <w:i/>
                <w:iCs/>
                <w:color w:val="A6A6A6" w:themeColor="background1" w:themeShade="A6"/>
                <w:lang w:val="pt-BR"/>
              </w:rPr>
            </w:pPr>
            <w:r w:rsidRPr="006E6DF0">
              <w:rPr>
                <w:rFonts w:ascii="Aptos" w:hAnsi="Aptos"/>
                <w:i/>
                <w:iCs/>
                <w:color w:val="A6A6A6" w:themeColor="background1" w:themeShade="A6"/>
                <w:lang w:val="pt-BR"/>
              </w:rPr>
              <w:t xml:space="preserve">Apresente seus comentários, com aproximadamente 400 palavras. | </w:t>
            </w:r>
            <w:proofErr w:type="spellStart"/>
            <w:r w:rsidRPr="006E6DF0">
              <w:rPr>
                <w:rFonts w:ascii="Aptos" w:hAnsi="Aptos"/>
                <w:i/>
                <w:iCs/>
                <w:color w:val="A6A6A6" w:themeColor="background1" w:themeShade="A6"/>
                <w:lang w:val="pt-BR"/>
              </w:rPr>
              <w:t>Please</w:t>
            </w:r>
            <w:proofErr w:type="spellEnd"/>
            <w:r w:rsidRPr="006E6DF0">
              <w:rPr>
                <w:rFonts w:ascii="Aptos" w:hAnsi="Aptos"/>
                <w:i/>
                <w:iCs/>
                <w:color w:val="A6A6A6" w:themeColor="background1" w:themeShade="A6"/>
                <w:lang w:val="pt-BR"/>
              </w:rPr>
              <w:t xml:space="preserve"> </w:t>
            </w:r>
            <w:proofErr w:type="spellStart"/>
            <w:r w:rsidRPr="006E6DF0">
              <w:rPr>
                <w:rFonts w:ascii="Aptos" w:hAnsi="Aptos"/>
                <w:i/>
                <w:iCs/>
                <w:color w:val="A6A6A6" w:themeColor="background1" w:themeShade="A6"/>
                <w:lang w:val="pt-BR"/>
              </w:rPr>
              <w:t>comment</w:t>
            </w:r>
            <w:proofErr w:type="spellEnd"/>
            <w:r w:rsidRPr="006E6DF0">
              <w:rPr>
                <w:rFonts w:ascii="Aptos" w:hAnsi="Aptos"/>
                <w:i/>
                <w:iCs/>
                <w:color w:val="A6A6A6" w:themeColor="background1" w:themeShade="A6"/>
                <w:lang w:val="pt-BR"/>
              </w:rPr>
              <w:t xml:space="preserve">, 400 words </w:t>
            </w:r>
            <w:proofErr w:type="spellStart"/>
            <w:r w:rsidRPr="006E6DF0">
              <w:rPr>
                <w:rFonts w:ascii="Aptos" w:hAnsi="Aptos"/>
                <w:i/>
                <w:iCs/>
                <w:color w:val="A6A6A6" w:themeColor="background1" w:themeShade="A6"/>
                <w:lang w:val="pt-BR"/>
              </w:rPr>
              <w:t>approximately</w:t>
            </w:r>
            <w:proofErr w:type="spellEnd"/>
            <w:r w:rsidRPr="006E6DF0">
              <w:rPr>
                <w:rFonts w:ascii="Aptos" w:hAnsi="Aptos"/>
                <w:i/>
                <w:iCs/>
                <w:color w:val="A6A6A6" w:themeColor="background1" w:themeShade="A6"/>
                <w:lang w:val="pt-BR"/>
              </w:rPr>
              <w:t>.</w:t>
            </w:r>
          </w:p>
        </w:tc>
      </w:tr>
    </w:tbl>
    <w:p w14:paraId="558B60D7" w14:textId="77777777" w:rsidR="006E6DF0" w:rsidRDefault="006E6DF0" w:rsidP="00B10EF3">
      <w:pPr>
        <w:spacing w:after="0" w:line="276" w:lineRule="auto"/>
        <w:rPr>
          <w:rFonts w:ascii="Aptos" w:hAnsi="Aptos"/>
          <w:b/>
          <w:bCs/>
          <w:lang w:val="pt-BR"/>
        </w:rPr>
      </w:pPr>
    </w:p>
    <w:p w14:paraId="5F0F0A12" w14:textId="77777777" w:rsidR="00B10EF3" w:rsidRPr="00FB38AE" w:rsidRDefault="00FB38AE" w:rsidP="00B10EF3">
      <w:pPr>
        <w:spacing w:after="0" w:line="276" w:lineRule="auto"/>
        <w:rPr>
          <w:rFonts w:ascii="Aptos" w:hAnsi="Aptos"/>
          <w:b/>
          <w:bCs/>
          <w:lang w:val="pt-BR"/>
        </w:rPr>
      </w:pPr>
      <w:r w:rsidRPr="00FB38AE">
        <w:rPr>
          <w:rFonts w:ascii="Aptos" w:hAnsi="Aptos"/>
          <w:b/>
          <w:bCs/>
          <w:lang w:val="pt-BR"/>
        </w:rPr>
        <w:t xml:space="preserve">4. </w:t>
      </w:r>
      <w:r w:rsidR="00B10EF3" w:rsidRPr="00FB38AE">
        <w:rPr>
          <w:rFonts w:ascii="Aptos" w:hAnsi="Aptos"/>
          <w:b/>
          <w:bCs/>
          <w:lang w:val="pt-BR"/>
        </w:rPr>
        <w:t xml:space="preserve">Originalidade do assunto | </w:t>
      </w:r>
      <w:proofErr w:type="spellStart"/>
      <w:r w:rsidR="00B10EF3" w:rsidRPr="00FB38AE">
        <w:rPr>
          <w:rFonts w:ascii="Aptos" w:hAnsi="Aptos"/>
          <w:b/>
          <w:bCs/>
          <w:lang w:val="pt-BR"/>
        </w:rPr>
        <w:t>Novelty</w:t>
      </w:r>
      <w:proofErr w:type="spellEnd"/>
      <w:r w:rsidR="00B10EF3" w:rsidRPr="00FB38AE">
        <w:rPr>
          <w:rFonts w:ascii="Aptos" w:hAnsi="Aptos"/>
          <w:b/>
          <w:bCs/>
          <w:lang w:val="pt-BR"/>
        </w:rPr>
        <w:t xml:space="preserve"> </w:t>
      </w:r>
      <w:proofErr w:type="spellStart"/>
      <w:r w:rsidR="00B10EF3" w:rsidRPr="00FB38AE">
        <w:rPr>
          <w:rFonts w:ascii="Aptos" w:hAnsi="Aptos"/>
          <w:b/>
          <w:bCs/>
          <w:lang w:val="pt-BR"/>
        </w:rPr>
        <w:t>of</w:t>
      </w:r>
      <w:proofErr w:type="spellEnd"/>
      <w:r w:rsidR="00B10EF3" w:rsidRPr="00FB38AE">
        <w:rPr>
          <w:rFonts w:ascii="Aptos" w:hAnsi="Aptos"/>
          <w:b/>
          <w:bCs/>
          <w:lang w:val="pt-BR"/>
        </w:rPr>
        <w:t xml:space="preserve"> </w:t>
      </w:r>
      <w:proofErr w:type="spellStart"/>
      <w:r w:rsidR="00B10EF3" w:rsidRPr="00FB38AE">
        <w:rPr>
          <w:rFonts w:ascii="Aptos" w:hAnsi="Aptos"/>
          <w:b/>
          <w:bCs/>
          <w:lang w:val="pt-BR"/>
        </w:rPr>
        <w:t>the</w:t>
      </w:r>
      <w:proofErr w:type="spellEnd"/>
      <w:r w:rsidR="00B10EF3" w:rsidRPr="00FB38AE">
        <w:rPr>
          <w:rFonts w:ascii="Aptos" w:hAnsi="Aptos"/>
          <w:b/>
          <w:bCs/>
          <w:lang w:val="pt-BR"/>
        </w:rPr>
        <w:t xml:space="preserve"> </w:t>
      </w:r>
      <w:proofErr w:type="spellStart"/>
      <w:r w:rsidR="00B10EF3" w:rsidRPr="00FB38AE">
        <w:rPr>
          <w:rFonts w:ascii="Aptos" w:hAnsi="Aptos"/>
          <w:b/>
          <w:bCs/>
          <w:lang w:val="pt-BR"/>
        </w:rPr>
        <w:t>topic</w:t>
      </w:r>
      <w:proofErr w:type="spellEnd"/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8"/>
      </w:tblGrid>
      <w:tr w:rsidR="006E6DF0" w14:paraId="734F5EAC" w14:textId="77777777" w:rsidTr="006E6DF0">
        <w:trPr>
          <w:trHeight w:val="2835"/>
        </w:trPr>
        <w:tc>
          <w:tcPr>
            <w:tcW w:w="9628" w:type="dxa"/>
          </w:tcPr>
          <w:p w14:paraId="5F0238F1" w14:textId="77777777" w:rsidR="006E6DF0" w:rsidRDefault="006E6DF0" w:rsidP="006E6DF0">
            <w:pPr>
              <w:spacing w:line="276" w:lineRule="auto"/>
              <w:rPr>
                <w:rFonts w:ascii="Aptos" w:hAnsi="Aptos"/>
                <w:lang w:val="pt-BR"/>
              </w:rPr>
            </w:pPr>
            <w:r w:rsidRPr="006E6DF0">
              <w:rPr>
                <w:rFonts w:ascii="Aptos" w:hAnsi="Aptos"/>
                <w:i/>
                <w:iCs/>
                <w:color w:val="A6A6A6" w:themeColor="background1" w:themeShade="A6"/>
                <w:lang w:val="pt-BR"/>
              </w:rPr>
              <w:t xml:space="preserve">Apresente seus comentários, com aproximadamente </w:t>
            </w:r>
            <w:r>
              <w:rPr>
                <w:rFonts w:ascii="Aptos" w:hAnsi="Aptos"/>
                <w:i/>
                <w:iCs/>
                <w:color w:val="A6A6A6" w:themeColor="background1" w:themeShade="A6"/>
                <w:lang w:val="pt-BR"/>
              </w:rPr>
              <w:t>200</w:t>
            </w:r>
            <w:r w:rsidRPr="006E6DF0">
              <w:rPr>
                <w:rFonts w:ascii="Aptos" w:hAnsi="Aptos"/>
                <w:i/>
                <w:iCs/>
                <w:color w:val="A6A6A6" w:themeColor="background1" w:themeShade="A6"/>
                <w:lang w:val="pt-BR"/>
              </w:rPr>
              <w:t xml:space="preserve"> palavras. | </w:t>
            </w:r>
            <w:proofErr w:type="spellStart"/>
            <w:r w:rsidRPr="006E6DF0">
              <w:rPr>
                <w:rFonts w:ascii="Aptos" w:hAnsi="Aptos"/>
                <w:i/>
                <w:iCs/>
                <w:color w:val="A6A6A6" w:themeColor="background1" w:themeShade="A6"/>
                <w:lang w:val="pt-BR"/>
              </w:rPr>
              <w:t>Please</w:t>
            </w:r>
            <w:proofErr w:type="spellEnd"/>
            <w:r w:rsidRPr="006E6DF0">
              <w:rPr>
                <w:rFonts w:ascii="Aptos" w:hAnsi="Aptos"/>
                <w:i/>
                <w:iCs/>
                <w:color w:val="A6A6A6" w:themeColor="background1" w:themeShade="A6"/>
                <w:lang w:val="pt-BR"/>
              </w:rPr>
              <w:t xml:space="preserve"> </w:t>
            </w:r>
            <w:proofErr w:type="spellStart"/>
            <w:r w:rsidRPr="006E6DF0">
              <w:rPr>
                <w:rFonts w:ascii="Aptos" w:hAnsi="Aptos"/>
                <w:i/>
                <w:iCs/>
                <w:color w:val="A6A6A6" w:themeColor="background1" w:themeShade="A6"/>
                <w:lang w:val="pt-BR"/>
              </w:rPr>
              <w:t>comment</w:t>
            </w:r>
            <w:proofErr w:type="spellEnd"/>
            <w:r w:rsidRPr="006E6DF0">
              <w:rPr>
                <w:rFonts w:ascii="Aptos" w:hAnsi="Aptos"/>
                <w:i/>
                <w:iCs/>
                <w:color w:val="A6A6A6" w:themeColor="background1" w:themeShade="A6"/>
                <w:lang w:val="pt-BR"/>
              </w:rPr>
              <w:t xml:space="preserve">, </w:t>
            </w:r>
            <w:r>
              <w:rPr>
                <w:rFonts w:ascii="Aptos" w:hAnsi="Aptos"/>
                <w:i/>
                <w:iCs/>
                <w:color w:val="A6A6A6" w:themeColor="background1" w:themeShade="A6"/>
                <w:lang w:val="pt-BR"/>
              </w:rPr>
              <w:t>200</w:t>
            </w:r>
            <w:r w:rsidRPr="006E6DF0">
              <w:rPr>
                <w:rFonts w:ascii="Aptos" w:hAnsi="Aptos"/>
                <w:i/>
                <w:iCs/>
                <w:color w:val="A6A6A6" w:themeColor="background1" w:themeShade="A6"/>
                <w:lang w:val="pt-BR"/>
              </w:rPr>
              <w:t xml:space="preserve"> words </w:t>
            </w:r>
            <w:proofErr w:type="spellStart"/>
            <w:r w:rsidRPr="006E6DF0">
              <w:rPr>
                <w:rFonts w:ascii="Aptos" w:hAnsi="Aptos"/>
                <w:i/>
                <w:iCs/>
                <w:color w:val="A6A6A6" w:themeColor="background1" w:themeShade="A6"/>
                <w:lang w:val="pt-BR"/>
              </w:rPr>
              <w:t>approximately</w:t>
            </w:r>
            <w:proofErr w:type="spellEnd"/>
            <w:r w:rsidRPr="006E6DF0">
              <w:rPr>
                <w:rFonts w:ascii="Aptos" w:hAnsi="Aptos"/>
                <w:i/>
                <w:iCs/>
                <w:color w:val="A6A6A6" w:themeColor="background1" w:themeShade="A6"/>
                <w:lang w:val="pt-BR"/>
              </w:rPr>
              <w:t>.</w:t>
            </w:r>
          </w:p>
        </w:tc>
      </w:tr>
    </w:tbl>
    <w:p w14:paraId="46EFE69E" w14:textId="77777777" w:rsidR="006E6DF0" w:rsidRDefault="006E6DF0" w:rsidP="006E6DF0">
      <w:pPr>
        <w:spacing w:after="0" w:line="276" w:lineRule="auto"/>
        <w:rPr>
          <w:rFonts w:ascii="Aptos" w:hAnsi="Aptos"/>
          <w:lang w:val="pt-BR"/>
        </w:rPr>
      </w:pPr>
    </w:p>
    <w:p w14:paraId="7C6F183B" w14:textId="77777777" w:rsidR="006E6DF0" w:rsidRDefault="006E6DF0" w:rsidP="006E6DF0">
      <w:pPr>
        <w:spacing w:after="0" w:line="276" w:lineRule="auto"/>
        <w:rPr>
          <w:rFonts w:ascii="Aptos" w:hAnsi="Aptos"/>
          <w:lang w:val="pt-BR"/>
        </w:rPr>
      </w:pPr>
    </w:p>
    <w:p w14:paraId="4D0191A9" w14:textId="77777777" w:rsidR="006E6DF0" w:rsidRDefault="006E6DF0" w:rsidP="006E6DF0">
      <w:pPr>
        <w:spacing w:after="0" w:line="276" w:lineRule="auto"/>
        <w:rPr>
          <w:rFonts w:ascii="Aptos" w:hAnsi="Aptos"/>
          <w:lang w:val="pt-BR"/>
        </w:rPr>
      </w:pPr>
    </w:p>
    <w:p w14:paraId="503DCE8B" w14:textId="77777777" w:rsidR="006E6DF0" w:rsidRDefault="006E6DF0" w:rsidP="006E6DF0">
      <w:pPr>
        <w:spacing w:after="0" w:line="276" w:lineRule="auto"/>
        <w:rPr>
          <w:rFonts w:ascii="Aptos" w:hAnsi="Aptos"/>
          <w:lang w:val="pt-BR"/>
        </w:rPr>
      </w:pPr>
    </w:p>
    <w:p w14:paraId="6E2995A4" w14:textId="77777777" w:rsidR="00B10EF3" w:rsidRPr="006E6DF0" w:rsidRDefault="00FB38AE" w:rsidP="00B10EF3">
      <w:pPr>
        <w:spacing w:after="0" w:line="276" w:lineRule="auto"/>
        <w:rPr>
          <w:rFonts w:ascii="Aptos" w:hAnsi="Aptos"/>
          <w:b/>
          <w:bCs/>
        </w:rPr>
      </w:pPr>
      <w:r w:rsidRPr="006E6DF0">
        <w:rPr>
          <w:rFonts w:ascii="Aptos" w:hAnsi="Aptos"/>
          <w:b/>
          <w:bCs/>
        </w:rPr>
        <w:lastRenderedPageBreak/>
        <w:t xml:space="preserve">5. </w:t>
      </w:r>
      <w:proofErr w:type="spellStart"/>
      <w:r w:rsidR="00B10EF3" w:rsidRPr="006E6DF0">
        <w:rPr>
          <w:rFonts w:ascii="Aptos" w:hAnsi="Aptos"/>
          <w:b/>
          <w:bCs/>
        </w:rPr>
        <w:t>Adequação</w:t>
      </w:r>
      <w:proofErr w:type="spellEnd"/>
      <w:r w:rsidR="00B10EF3" w:rsidRPr="006E6DF0">
        <w:rPr>
          <w:rFonts w:ascii="Aptos" w:hAnsi="Aptos"/>
          <w:b/>
          <w:bCs/>
        </w:rPr>
        <w:t xml:space="preserve"> da </w:t>
      </w:r>
      <w:proofErr w:type="spellStart"/>
      <w:r w:rsidR="00B10EF3" w:rsidRPr="006E6DF0">
        <w:rPr>
          <w:rFonts w:ascii="Aptos" w:hAnsi="Aptos"/>
          <w:b/>
          <w:bCs/>
        </w:rPr>
        <w:t>Metodologia</w:t>
      </w:r>
      <w:proofErr w:type="spellEnd"/>
      <w:r w:rsidR="00B10EF3" w:rsidRPr="006E6DF0">
        <w:rPr>
          <w:rFonts w:ascii="Aptos" w:hAnsi="Aptos"/>
          <w:b/>
          <w:bCs/>
        </w:rPr>
        <w:t xml:space="preserve"> | Suitability of the methodology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8"/>
      </w:tblGrid>
      <w:tr w:rsidR="006E6DF0" w14:paraId="66D47F37" w14:textId="77777777" w:rsidTr="006E6DF0">
        <w:trPr>
          <w:trHeight w:val="2835"/>
        </w:trPr>
        <w:tc>
          <w:tcPr>
            <w:tcW w:w="9628" w:type="dxa"/>
          </w:tcPr>
          <w:p w14:paraId="4C5EAB0A" w14:textId="77777777" w:rsidR="006E6DF0" w:rsidRDefault="006E6DF0" w:rsidP="00B10EF3">
            <w:pPr>
              <w:spacing w:line="276" w:lineRule="auto"/>
              <w:rPr>
                <w:rFonts w:ascii="Aptos" w:hAnsi="Aptos"/>
              </w:rPr>
            </w:pPr>
            <w:r w:rsidRPr="006E6DF0">
              <w:rPr>
                <w:rFonts w:ascii="Aptos" w:hAnsi="Aptos"/>
                <w:i/>
                <w:iCs/>
                <w:color w:val="A6A6A6" w:themeColor="background1" w:themeShade="A6"/>
                <w:lang w:val="pt-BR"/>
              </w:rPr>
              <w:t xml:space="preserve">Apresente seus comentários, com aproximadamente </w:t>
            </w:r>
            <w:r>
              <w:rPr>
                <w:rFonts w:ascii="Aptos" w:hAnsi="Aptos"/>
                <w:i/>
                <w:iCs/>
                <w:color w:val="A6A6A6" w:themeColor="background1" w:themeShade="A6"/>
                <w:lang w:val="pt-BR"/>
              </w:rPr>
              <w:t>200</w:t>
            </w:r>
            <w:r w:rsidRPr="006E6DF0">
              <w:rPr>
                <w:rFonts w:ascii="Aptos" w:hAnsi="Aptos"/>
                <w:i/>
                <w:iCs/>
                <w:color w:val="A6A6A6" w:themeColor="background1" w:themeShade="A6"/>
                <w:lang w:val="pt-BR"/>
              </w:rPr>
              <w:t xml:space="preserve"> palavras. | </w:t>
            </w:r>
            <w:proofErr w:type="spellStart"/>
            <w:r w:rsidRPr="006E6DF0">
              <w:rPr>
                <w:rFonts w:ascii="Aptos" w:hAnsi="Aptos"/>
                <w:i/>
                <w:iCs/>
                <w:color w:val="A6A6A6" w:themeColor="background1" w:themeShade="A6"/>
                <w:lang w:val="pt-BR"/>
              </w:rPr>
              <w:t>Please</w:t>
            </w:r>
            <w:proofErr w:type="spellEnd"/>
            <w:r w:rsidRPr="006E6DF0">
              <w:rPr>
                <w:rFonts w:ascii="Aptos" w:hAnsi="Aptos"/>
                <w:i/>
                <w:iCs/>
                <w:color w:val="A6A6A6" w:themeColor="background1" w:themeShade="A6"/>
                <w:lang w:val="pt-BR"/>
              </w:rPr>
              <w:t xml:space="preserve"> </w:t>
            </w:r>
            <w:proofErr w:type="spellStart"/>
            <w:r w:rsidRPr="006E6DF0">
              <w:rPr>
                <w:rFonts w:ascii="Aptos" w:hAnsi="Aptos"/>
                <w:i/>
                <w:iCs/>
                <w:color w:val="A6A6A6" w:themeColor="background1" w:themeShade="A6"/>
                <w:lang w:val="pt-BR"/>
              </w:rPr>
              <w:t>comment</w:t>
            </w:r>
            <w:proofErr w:type="spellEnd"/>
            <w:r w:rsidRPr="006E6DF0">
              <w:rPr>
                <w:rFonts w:ascii="Aptos" w:hAnsi="Aptos"/>
                <w:i/>
                <w:iCs/>
                <w:color w:val="A6A6A6" w:themeColor="background1" w:themeShade="A6"/>
                <w:lang w:val="pt-BR"/>
              </w:rPr>
              <w:t xml:space="preserve">, </w:t>
            </w:r>
            <w:r>
              <w:rPr>
                <w:rFonts w:ascii="Aptos" w:hAnsi="Aptos"/>
                <w:i/>
                <w:iCs/>
                <w:color w:val="A6A6A6" w:themeColor="background1" w:themeShade="A6"/>
                <w:lang w:val="pt-BR"/>
              </w:rPr>
              <w:t>200</w:t>
            </w:r>
            <w:r w:rsidRPr="006E6DF0">
              <w:rPr>
                <w:rFonts w:ascii="Aptos" w:hAnsi="Aptos"/>
                <w:i/>
                <w:iCs/>
                <w:color w:val="A6A6A6" w:themeColor="background1" w:themeShade="A6"/>
                <w:lang w:val="pt-BR"/>
              </w:rPr>
              <w:t xml:space="preserve"> words </w:t>
            </w:r>
            <w:proofErr w:type="spellStart"/>
            <w:r w:rsidRPr="006E6DF0">
              <w:rPr>
                <w:rFonts w:ascii="Aptos" w:hAnsi="Aptos"/>
                <w:i/>
                <w:iCs/>
                <w:color w:val="A6A6A6" w:themeColor="background1" w:themeShade="A6"/>
                <w:lang w:val="pt-BR"/>
              </w:rPr>
              <w:t>approximately</w:t>
            </w:r>
            <w:proofErr w:type="spellEnd"/>
            <w:r w:rsidRPr="006E6DF0">
              <w:rPr>
                <w:rFonts w:ascii="Aptos" w:hAnsi="Aptos"/>
                <w:i/>
                <w:iCs/>
                <w:color w:val="A6A6A6" w:themeColor="background1" w:themeShade="A6"/>
                <w:lang w:val="pt-BR"/>
              </w:rPr>
              <w:t>.</w:t>
            </w:r>
          </w:p>
        </w:tc>
      </w:tr>
    </w:tbl>
    <w:p w14:paraId="01213FFE" w14:textId="77777777" w:rsidR="00B10EF3" w:rsidRPr="006E6DF0" w:rsidRDefault="00B10EF3" w:rsidP="00B10EF3">
      <w:pPr>
        <w:spacing w:after="0" w:line="276" w:lineRule="auto"/>
        <w:rPr>
          <w:rFonts w:ascii="Aptos" w:hAnsi="Aptos"/>
        </w:rPr>
      </w:pPr>
    </w:p>
    <w:p w14:paraId="73A0B309" w14:textId="77777777" w:rsidR="00B10EF3" w:rsidRPr="00FB38AE" w:rsidRDefault="00FB38AE" w:rsidP="00B10EF3">
      <w:pPr>
        <w:spacing w:after="0" w:line="276" w:lineRule="auto"/>
        <w:rPr>
          <w:rFonts w:ascii="Aptos" w:hAnsi="Aptos"/>
          <w:b/>
          <w:bCs/>
          <w:lang w:val="pt-BR"/>
        </w:rPr>
      </w:pPr>
      <w:r w:rsidRPr="00FB38AE">
        <w:rPr>
          <w:rFonts w:ascii="Aptos" w:hAnsi="Aptos"/>
          <w:b/>
          <w:bCs/>
          <w:lang w:val="pt-BR"/>
        </w:rPr>
        <w:t xml:space="preserve">6. </w:t>
      </w:r>
      <w:r w:rsidR="00B10EF3" w:rsidRPr="00FB38AE">
        <w:rPr>
          <w:rFonts w:ascii="Aptos" w:hAnsi="Aptos"/>
          <w:b/>
          <w:bCs/>
          <w:lang w:val="pt-BR"/>
        </w:rPr>
        <w:t xml:space="preserve">Relevância dos resultados | </w:t>
      </w:r>
      <w:proofErr w:type="spellStart"/>
      <w:r w:rsidR="00B10EF3" w:rsidRPr="00FB38AE">
        <w:rPr>
          <w:rFonts w:ascii="Aptos" w:hAnsi="Aptos"/>
          <w:b/>
          <w:bCs/>
          <w:lang w:val="pt-BR"/>
        </w:rPr>
        <w:t>Relevance</w:t>
      </w:r>
      <w:proofErr w:type="spellEnd"/>
      <w:r w:rsidR="00B10EF3" w:rsidRPr="00FB38AE">
        <w:rPr>
          <w:rFonts w:ascii="Aptos" w:hAnsi="Aptos"/>
          <w:b/>
          <w:bCs/>
          <w:lang w:val="pt-BR"/>
        </w:rPr>
        <w:t xml:space="preserve"> </w:t>
      </w:r>
      <w:proofErr w:type="spellStart"/>
      <w:r w:rsidR="00B10EF3" w:rsidRPr="00FB38AE">
        <w:rPr>
          <w:rFonts w:ascii="Aptos" w:hAnsi="Aptos"/>
          <w:b/>
          <w:bCs/>
          <w:lang w:val="pt-BR"/>
        </w:rPr>
        <w:t>of</w:t>
      </w:r>
      <w:proofErr w:type="spellEnd"/>
      <w:r w:rsidR="00B10EF3" w:rsidRPr="00FB38AE">
        <w:rPr>
          <w:rFonts w:ascii="Aptos" w:hAnsi="Aptos"/>
          <w:b/>
          <w:bCs/>
          <w:lang w:val="pt-BR"/>
        </w:rPr>
        <w:t xml:space="preserve"> </w:t>
      </w:r>
      <w:proofErr w:type="spellStart"/>
      <w:r w:rsidR="00B10EF3" w:rsidRPr="00FB38AE">
        <w:rPr>
          <w:rFonts w:ascii="Aptos" w:hAnsi="Aptos"/>
          <w:b/>
          <w:bCs/>
          <w:lang w:val="pt-BR"/>
        </w:rPr>
        <w:t>the</w:t>
      </w:r>
      <w:proofErr w:type="spellEnd"/>
      <w:r w:rsidR="00B10EF3" w:rsidRPr="00FB38AE">
        <w:rPr>
          <w:rFonts w:ascii="Aptos" w:hAnsi="Aptos"/>
          <w:b/>
          <w:bCs/>
          <w:lang w:val="pt-BR"/>
        </w:rPr>
        <w:t xml:space="preserve"> </w:t>
      </w:r>
      <w:proofErr w:type="spellStart"/>
      <w:r w:rsidR="00B10EF3" w:rsidRPr="00FB38AE">
        <w:rPr>
          <w:rFonts w:ascii="Aptos" w:hAnsi="Aptos"/>
          <w:b/>
          <w:bCs/>
          <w:lang w:val="pt-BR"/>
        </w:rPr>
        <w:t>results</w:t>
      </w:r>
      <w:proofErr w:type="spellEnd"/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8"/>
      </w:tblGrid>
      <w:tr w:rsidR="006E6DF0" w14:paraId="086F1B3C" w14:textId="77777777" w:rsidTr="006E6DF0">
        <w:trPr>
          <w:trHeight w:val="2835"/>
        </w:trPr>
        <w:tc>
          <w:tcPr>
            <w:tcW w:w="9628" w:type="dxa"/>
          </w:tcPr>
          <w:p w14:paraId="77015036" w14:textId="77777777" w:rsidR="006E6DF0" w:rsidRDefault="006E6DF0" w:rsidP="00B10EF3">
            <w:pPr>
              <w:spacing w:line="276" w:lineRule="auto"/>
              <w:rPr>
                <w:rFonts w:ascii="Aptos" w:hAnsi="Aptos"/>
                <w:lang w:val="pt-BR"/>
              </w:rPr>
            </w:pPr>
            <w:r w:rsidRPr="006E6DF0">
              <w:rPr>
                <w:rFonts w:ascii="Aptos" w:hAnsi="Aptos"/>
                <w:i/>
                <w:iCs/>
                <w:color w:val="A6A6A6" w:themeColor="background1" w:themeShade="A6"/>
                <w:lang w:val="pt-BR"/>
              </w:rPr>
              <w:t xml:space="preserve">Apresente seus comentários, com aproximadamente </w:t>
            </w:r>
            <w:r>
              <w:rPr>
                <w:rFonts w:ascii="Aptos" w:hAnsi="Aptos"/>
                <w:i/>
                <w:iCs/>
                <w:color w:val="A6A6A6" w:themeColor="background1" w:themeShade="A6"/>
                <w:lang w:val="pt-BR"/>
              </w:rPr>
              <w:t>200</w:t>
            </w:r>
            <w:r w:rsidRPr="006E6DF0">
              <w:rPr>
                <w:rFonts w:ascii="Aptos" w:hAnsi="Aptos"/>
                <w:i/>
                <w:iCs/>
                <w:color w:val="A6A6A6" w:themeColor="background1" w:themeShade="A6"/>
                <w:lang w:val="pt-BR"/>
              </w:rPr>
              <w:t xml:space="preserve"> palavras. | </w:t>
            </w:r>
            <w:proofErr w:type="spellStart"/>
            <w:r w:rsidRPr="006E6DF0">
              <w:rPr>
                <w:rFonts w:ascii="Aptos" w:hAnsi="Aptos"/>
                <w:i/>
                <w:iCs/>
                <w:color w:val="A6A6A6" w:themeColor="background1" w:themeShade="A6"/>
                <w:lang w:val="pt-BR"/>
              </w:rPr>
              <w:t>Please</w:t>
            </w:r>
            <w:proofErr w:type="spellEnd"/>
            <w:r w:rsidRPr="006E6DF0">
              <w:rPr>
                <w:rFonts w:ascii="Aptos" w:hAnsi="Aptos"/>
                <w:i/>
                <w:iCs/>
                <w:color w:val="A6A6A6" w:themeColor="background1" w:themeShade="A6"/>
                <w:lang w:val="pt-BR"/>
              </w:rPr>
              <w:t xml:space="preserve"> </w:t>
            </w:r>
            <w:proofErr w:type="spellStart"/>
            <w:r w:rsidRPr="006E6DF0">
              <w:rPr>
                <w:rFonts w:ascii="Aptos" w:hAnsi="Aptos"/>
                <w:i/>
                <w:iCs/>
                <w:color w:val="A6A6A6" w:themeColor="background1" w:themeShade="A6"/>
                <w:lang w:val="pt-BR"/>
              </w:rPr>
              <w:t>comment</w:t>
            </w:r>
            <w:proofErr w:type="spellEnd"/>
            <w:r w:rsidRPr="006E6DF0">
              <w:rPr>
                <w:rFonts w:ascii="Aptos" w:hAnsi="Aptos"/>
                <w:i/>
                <w:iCs/>
                <w:color w:val="A6A6A6" w:themeColor="background1" w:themeShade="A6"/>
                <w:lang w:val="pt-BR"/>
              </w:rPr>
              <w:t xml:space="preserve">, </w:t>
            </w:r>
            <w:r>
              <w:rPr>
                <w:rFonts w:ascii="Aptos" w:hAnsi="Aptos"/>
                <w:i/>
                <w:iCs/>
                <w:color w:val="A6A6A6" w:themeColor="background1" w:themeShade="A6"/>
                <w:lang w:val="pt-BR"/>
              </w:rPr>
              <w:t>200</w:t>
            </w:r>
            <w:r w:rsidRPr="006E6DF0">
              <w:rPr>
                <w:rFonts w:ascii="Aptos" w:hAnsi="Aptos"/>
                <w:i/>
                <w:iCs/>
                <w:color w:val="A6A6A6" w:themeColor="background1" w:themeShade="A6"/>
                <w:lang w:val="pt-BR"/>
              </w:rPr>
              <w:t xml:space="preserve"> words </w:t>
            </w:r>
            <w:proofErr w:type="spellStart"/>
            <w:r w:rsidRPr="006E6DF0">
              <w:rPr>
                <w:rFonts w:ascii="Aptos" w:hAnsi="Aptos"/>
                <w:i/>
                <w:iCs/>
                <w:color w:val="A6A6A6" w:themeColor="background1" w:themeShade="A6"/>
                <w:lang w:val="pt-BR"/>
              </w:rPr>
              <w:t>approximately</w:t>
            </w:r>
            <w:proofErr w:type="spellEnd"/>
            <w:r w:rsidRPr="006E6DF0">
              <w:rPr>
                <w:rFonts w:ascii="Aptos" w:hAnsi="Aptos"/>
                <w:i/>
                <w:iCs/>
                <w:color w:val="A6A6A6" w:themeColor="background1" w:themeShade="A6"/>
                <w:lang w:val="pt-BR"/>
              </w:rPr>
              <w:t>.</w:t>
            </w:r>
          </w:p>
        </w:tc>
      </w:tr>
    </w:tbl>
    <w:p w14:paraId="29748AC4" w14:textId="77777777" w:rsidR="00B10EF3" w:rsidRDefault="00B10EF3" w:rsidP="00B10EF3">
      <w:pPr>
        <w:spacing w:after="0" w:line="276" w:lineRule="auto"/>
        <w:rPr>
          <w:rFonts w:ascii="Aptos" w:hAnsi="Aptos"/>
          <w:lang w:val="pt-BR"/>
        </w:rPr>
      </w:pPr>
    </w:p>
    <w:p w14:paraId="76FC3CFE" w14:textId="77777777" w:rsidR="00B10EF3" w:rsidRPr="00FB38AE" w:rsidRDefault="00FB38AE" w:rsidP="00B10EF3">
      <w:pPr>
        <w:spacing w:after="0" w:line="276" w:lineRule="auto"/>
        <w:rPr>
          <w:rFonts w:ascii="Aptos" w:hAnsi="Aptos"/>
          <w:b/>
          <w:bCs/>
          <w:lang w:val="pt-BR"/>
        </w:rPr>
      </w:pPr>
      <w:r w:rsidRPr="00FB38AE">
        <w:rPr>
          <w:rFonts w:ascii="Aptos" w:hAnsi="Aptos"/>
          <w:b/>
          <w:bCs/>
          <w:lang w:val="pt-BR"/>
        </w:rPr>
        <w:t xml:space="preserve">7. </w:t>
      </w:r>
      <w:r w:rsidR="00B10EF3" w:rsidRPr="00FB38AE">
        <w:rPr>
          <w:rFonts w:ascii="Aptos" w:hAnsi="Aptos"/>
          <w:b/>
          <w:bCs/>
          <w:lang w:val="pt-BR"/>
        </w:rPr>
        <w:t xml:space="preserve">Comentários específicos | </w:t>
      </w:r>
      <w:proofErr w:type="spellStart"/>
      <w:r w:rsidR="00B10EF3" w:rsidRPr="00FB38AE">
        <w:rPr>
          <w:rFonts w:ascii="Aptos" w:hAnsi="Aptos"/>
          <w:b/>
          <w:bCs/>
          <w:lang w:val="pt-BR"/>
        </w:rPr>
        <w:t>Specific</w:t>
      </w:r>
      <w:proofErr w:type="spellEnd"/>
      <w:r w:rsidR="00B10EF3" w:rsidRPr="00FB38AE">
        <w:rPr>
          <w:rFonts w:ascii="Aptos" w:hAnsi="Aptos"/>
          <w:b/>
          <w:bCs/>
          <w:lang w:val="pt-BR"/>
        </w:rPr>
        <w:t xml:space="preserve"> </w:t>
      </w:r>
      <w:proofErr w:type="spellStart"/>
      <w:r w:rsidR="00B10EF3" w:rsidRPr="00FB38AE">
        <w:rPr>
          <w:rFonts w:ascii="Aptos" w:hAnsi="Aptos"/>
          <w:b/>
          <w:bCs/>
          <w:lang w:val="pt-BR"/>
        </w:rPr>
        <w:t>comments</w:t>
      </w:r>
      <w:proofErr w:type="spellEnd"/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8"/>
      </w:tblGrid>
      <w:tr w:rsidR="006E6DF0" w14:paraId="7918496D" w14:textId="77777777" w:rsidTr="006E6DF0">
        <w:trPr>
          <w:trHeight w:val="2835"/>
        </w:trPr>
        <w:tc>
          <w:tcPr>
            <w:tcW w:w="9628" w:type="dxa"/>
          </w:tcPr>
          <w:p w14:paraId="45BCDA87" w14:textId="77777777" w:rsidR="006E6DF0" w:rsidRDefault="006E6DF0" w:rsidP="00B10EF3">
            <w:pPr>
              <w:spacing w:line="276" w:lineRule="auto"/>
              <w:rPr>
                <w:rFonts w:ascii="Aptos" w:hAnsi="Aptos"/>
                <w:lang w:val="pt-BR"/>
              </w:rPr>
            </w:pPr>
            <w:r w:rsidRPr="006E6DF0">
              <w:rPr>
                <w:rFonts w:ascii="Aptos" w:hAnsi="Aptos"/>
                <w:i/>
                <w:iCs/>
                <w:color w:val="A6A6A6" w:themeColor="background1" w:themeShade="A6"/>
                <w:lang w:val="pt-BR"/>
              </w:rPr>
              <w:t xml:space="preserve">Apresente seus comentários, com aproximadamente </w:t>
            </w:r>
            <w:r>
              <w:rPr>
                <w:rFonts w:ascii="Aptos" w:hAnsi="Aptos"/>
                <w:i/>
                <w:iCs/>
                <w:color w:val="A6A6A6" w:themeColor="background1" w:themeShade="A6"/>
                <w:lang w:val="pt-BR"/>
              </w:rPr>
              <w:t>200</w:t>
            </w:r>
            <w:r w:rsidRPr="006E6DF0">
              <w:rPr>
                <w:rFonts w:ascii="Aptos" w:hAnsi="Aptos"/>
                <w:i/>
                <w:iCs/>
                <w:color w:val="A6A6A6" w:themeColor="background1" w:themeShade="A6"/>
                <w:lang w:val="pt-BR"/>
              </w:rPr>
              <w:t xml:space="preserve"> palavras. | </w:t>
            </w:r>
            <w:proofErr w:type="spellStart"/>
            <w:r w:rsidRPr="006E6DF0">
              <w:rPr>
                <w:rFonts w:ascii="Aptos" w:hAnsi="Aptos"/>
                <w:i/>
                <w:iCs/>
                <w:color w:val="A6A6A6" w:themeColor="background1" w:themeShade="A6"/>
                <w:lang w:val="pt-BR"/>
              </w:rPr>
              <w:t>Please</w:t>
            </w:r>
            <w:proofErr w:type="spellEnd"/>
            <w:r w:rsidRPr="006E6DF0">
              <w:rPr>
                <w:rFonts w:ascii="Aptos" w:hAnsi="Aptos"/>
                <w:i/>
                <w:iCs/>
                <w:color w:val="A6A6A6" w:themeColor="background1" w:themeShade="A6"/>
                <w:lang w:val="pt-BR"/>
              </w:rPr>
              <w:t xml:space="preserve"> </w:t>
            </w:r>
            <w:proofErr w:type="spellStart"/>
            <w:r w:rsidRPr="006E6DF0">
              <w:rPr>
                <w:rFonts w:ascii="Aptos" w:hAnsi="Aptos"/>
                <w:i/>
                <w:iCs/>
                <w:color w:val="A6A6A6" w:themeColor="background1" w:themeShade="A6"/>
                <w:lang w:val="pt-BR"/>
              </w:rPr>
              <w:t>comment</w:t>
            </w:r>
            <w:proofErr w:type="spellEnd"/>
            <w:r w:rsidRPr="006E6DF0">
              <w:rPr>
                <w:rFonts w:ascii="Aptos" w:hAnsi="Aptos"/>
                <w:i/>
                <w:iCs/>
                <w:color w:val="A6A6A6" w:themeColor="background1" w:themeShade="A6"/>
                <w:lang w:val="pt-BR"/>
              </w:rPr>
              <w:t xml:space="preserve">, </w:t>
            </w:r>
            <w:r>
              <w:rPr>
                <w:rFonts w:ascii="Aptos" w:hAnsi="Aptos"/>
                <w:i/>
                <w:iCs/>
                <w:color w:val="A6A6A6" w:themeColor="background1" w:themeShade="A6"/>
                <w:lang w:val="pt-BR"/>
              </w:rPr>
              <w:t>200</w:t>
            </w:r>
            <w:r w:rsidRPr="006E6DF0">
              <w:rPr>
                <w:rFonts w:ascii="Aptos" w:hAnsi="Aptos"/>
                <w:i/>
                <w:iCs/>
                <w:color w:val="A6A6A6" w:themeColor="background1" w:themeShade="A6"/>
                <w:lang w:val="pt-BR"/>
              </w:rPr>
              <w:t xml:space="preserve"> words </w:t>
            </w:r>
            <w:proofErr w:type="spellStart"/>
            <w:r w:rsidRPr="006E6DF0">
              <w:rPr>
                <w:rFonts w:ascii="Aptos" w:hAnsi="Aptos"/>
                <w:i/>
                <w:iCs/>
                <w:color w:val="A6A6A6" w:themeColor="background1" w:themeShade="A6"/>
                <w:lang w:val="pt-BR"/>
              </w:rPr>
              <w:t>approximately</w:t>
            </w:r>
            <w:proofErr w:type="spellEnd"/>
            <w:r w:rsidRPr="006E6DF0">
              <w:rPr>
                <w:rFonts w:ascii="Aptos" w:hAnsi="Aptos"/>
                <w:i/>
                <w:iCs/>
                <w:color w:val="A6A6A6" w:themeColor="background1" w:themeShade="A6"/>
                <w:lang w:val="pt-BR"/>
              </w:rPr>
              <w:t>.</w:t>
            </w:r>
          </w:p>
        </w:tc>
      </w:tr>
    </w:tbl>
    <w:p w14:paraId="33C5D961" w14:textId="77777777" w:rsidR="00B10EF3" w:rsidRDefault="00B10EF3" w:rsidP="00B10EF3">
      <w:pPr>
        <w:spacing w:after="0" w:line="276" w:lineRule="auto"/>
        <w:rPr>
          <w:rFonts w:ascii="Aptos" w:hAnsi="Aptos"/>
          <w:lang w:val="pt-BR"/>
        </w:rPr>
      </w:pPr>
    </w:p>
    <w:p w14:paraId="48311E9A" w14:textId="77777777" w:rsidR="00B10EF3" w:rsidRPr="00FB38AE" w:rsidRDefault="00FB38AE" w:rsidP="00B10EF3">
      <w:pPr>
        <w:spacing w:after="0" w:line="276" w:lineRule="auto"/>
        <w:rPr>
          <w:rFonts w:ascii="Aptos" w:hAnsi="Aptos"/>
          <w:b/>
          <w:bCs/>
          <w:lang w:val="pt-BR"/>
        </w:rPr>
      </w:pPr>
      <w:r w:rsidRPr="00FB38AE">
        <w:rPr>
          <w:rFonts w:ascii="Aptos" w:hAnsi="Aptos"/>
          <w:b/>
          <w:bCs/>
          <w:lang w:val="pt-BR"/>
        </w:rPr>
        <w:t xml:space="preserve">8. </w:t>
      </w:r>
      <w:r w:rsidR="00B10EF3" w:rsidRPr="00FB38AE">
        <w:rPr>
          <w:rFonts w:ascii="Aptos" w:hAnsi="Aptos"/>
          <w:b/>
          <w:bCs/>
          <w:lang w:val="pt-BR"/>
        </w:rPr>
        <w:t xml:space="preserve">Documentos anexos (caso necessário) | </w:t>
      </w:r>
      <w:proofErr w:type="spellStart"/>
      <w:r w:rsidR="00B10EF3" w:rsidRPr="00FB38AE">
        <w:rPr>
          <w:rFonts w:ascii="Aptos" w:hAnsi="Aptos"/>
          <w:b/>
          <w:bCs/>
          <w:lang w:val="pt-BR"/>
        </w:rPr>
        <w:t>Attached</w:t>
      </w:r>
      <w:proofErr w:type="spellEnd"/>
      <w:r w:rsidR="00B10EF3" w:rsidRPr="00FB38AE">
        <w:rPr>
          <w:rFonts w:ascii="Aptos" w:hAnsi="Aptos"/>
          <w:b/>
          <w:bCs/>
          <w:lang w:val="pt-BR"/>
        </w:rPr>
        <w:t xml:space="preserve"> </w:t>
      </w:r>
      <w:proofErr w:type="spellStart"/>
      <w:r w:rsidR="00B10EF3" w:rsidRPr="00FB38AE">
        <w:rPr>
          <w:rFonts w:ascii="Aptos" w:hAnsi="Aptos"/>
          <w:b/>
          <w:bCs/>
          <w:lang w:val="pt-BR"/>
        </w:rPr>
        <w:t>documents</w:t>
      </w:r>
      <w:proofErr w:type="spellEnd"/>
      <w:r w:rsidR="00B10EF3" w:rsidRPr="00FB38AE">
        <w:rPr>
          <w:rFonts w:ascii="Aptos" w:hAnsi="Aptos"/>
          <w:b/>
          <w:bCs/>
          <w:lang w:val="pt-BR"/>
        </w:rPr>
        <w:t xml:space="preserve"> (</w:t>
      </w:r>
      <w:proofErr w:type="spellStart"/>
      <w:r w:rsidR="00B10EF3" w:rsidRPr="00FB38AE">
        <w:rPr>
          <w:rFonts w:ascii="Aptos" w:hAnsi="Aptos"/>
          <w:b/>
          <w:bCs/>
          <w:lang w:val="pt-BR"/>
        </w:rPr>
        <w:t>if</w:t>
      </w:r>
      <w:proofErr w:type="spellEnd"/>
      <w:r w:rsidR="00B10EF3" w:rsidRPr="00FB38AE">
        <w:rPr>
          <w:rFonts w:ascii="Aptos" w:hAnsi="Aptos"/>
          <w:b/>
          <w:bCs/>
          <w:lang w:val="pt-BR"/>
        </w:rPr>
        <w:t xml:space="preserve"> </w:t>
      </w:r>
      <w:proofErr w:type="spellStart"/>
      <w:r w:rsidR="00B10EF3" w:rsidRPr="00FB38AE">
        <w:rPr>
          <w:rFonts w:ascii="Aptos" w:hAnsi="Aptos"/>
          <w:b/>
          <w:bCs/>
          <w:lang w:val="pt-BR"/>
        </w:rPr>
        <w:t>any</w:t>
      </w:r>
      <w:proofErr w:type="spellEnd"/>
      <w:r w:rsidR="00B10EF3" w:rsidRPr="00FB38AE">
        <w:rPr>
          <w:rFonts w:ascii="Aptos" w:hAnsi="Aptos"/>
          <w:b/>
          <w:bCs/>
          <w:lang w:val="pt-BR"/>
        </w:rPr>
        <w:t>)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8"/>
      </w:tblGrid>
      <w:tr w:rsidR="006E6DF0" w14:paraId="2047B5C1" w14:textId="77777777" w:rsidTr="006E6DF0">
        <w:trPr>
          <w:trHeight w:val="2835"/>
        </w:trPr>
        <w:tc>
          <w:tcPr>
            <w:tcW w:w="9628" w:type="dxa"/>
          </w:tcPr>
          <w:p w14:paraId="1F6FD4E9" w14:textId="77777777" w:rsidR="006E6DF0" w:rsidRPr="006E6DF0" w:rsidRDefault="006E6DF0" w:rsidP="00B10EF3">
            <w:pPr>
              <w:spacing w:line="276" w:lineRule="auto"/>
              <w:rPr>
                <w:rFonts w:ascii="Aptos" w:hAnsi="Aptos"/>
                <w:i/>
                <w:iCs/>
                <w:color w:val="A6A6A6" w:themeColor="background1" w:themeShade="A6"/>
                <w:lang w:val="pt-BR"/>
              </w:rPr>
            </w:pPr>
            <w:r w:rsidRPr="006E6DF0">
              <w:rPr>
                <w:rFonts w:ascii="Aptos" w:hAnsi="Aptos"/>
                <w:i/>
                <w:iCs/>
                <w:color w:val="A6A6A6" w:themeColor="background1" w:themeShade="A6"/>
                <w:lang w:val="pt-BR"/>
              </w:rPr>
              <w:t xml:space="preserve">Apresente os documentos anexados a esse parecer | </w:t>
            </w:r>
            <w:proofErr w:type="spellStart"/>
            <w:r w:rsidRPr="006E6DF0">
              <w:rPr>
                <w:rFonts w:ascii="Aptos" w:hAnsi="Aptos"/>
                <w:i/>
                <w:iCs/>
                <w:color w:val="A6A6A6" w:themeColor="background1" w:themeShade="A6"/>
                <w:lang w:val="pt-BR"/>
              </w:rPr>
              <w:t>Present</w:t>
            </w:r>
            <w:proofErr w:type="spellEnd"/>
            <w:r w:rsidRPr="006E6DF0">
              <w:rPr>
                <w:rFonts w:ascii="Aptos" w:hAnsi="Aptos"/>
                <w:i/>
                <w:iCs/>
                <w:color w:val="A6A6A6" w:themeColor="background1" w:themeShade="A6"/>
                <w:lang w:val="pt-BR"/>
              </w:rPr>
              <w:t xml:space="preserve"> </w:t>
            </w:r>
            <w:proofErr w:type="spellStart"/>
            <w:r w:rsidRPr="006E6DF0">
              <w:rPr>
                <w:rFonts w:ascii="Aptos" w:hAnsi="Aptos"/>
                <w:i/>
                <w:iCs/>
                <w:color w:val="A6A6A6" w:themeColor="background1" w:themeShade="A6"/>
                <w:lang w:val="pt-BR"/>
              </w:rPr>
              <w:t>the</w:t>
            </w:r>
            <w:proofErr w:type="spellEnd"/>
            <w:r w:rsidRPr="006E6DF0">
              <w:rPr>
                <w:rFonts w:ascii="Aptos" w:hAnsi="Aptos"/>
                <w:i/>
                <w:iCs/>
                <w:color w:val="A6A6A6" w:themeColor="background1" w:themeShade="A6"/>
                <w:lang w:val="pt-BR"/>
              </w:rPr>
              <w:t xml:space="preserve"> </w:t>
            </w:r>
            <w:proofErr w:type="spellStart"/>
            <w:r w:rsidRPr="006E6DF0">
              <w:rPr>
                <w:rFonts w:ascii="Aptos" w:hAnsi="Aptos"/>
                <w:i/>
                <w:iCs/>
                <w:color w:val="A6A6A6" w:themeColor="background1" w:themeShade="A6"/>
                <w:lang w:val="pt-BR"/>
              </w:rPr>
              <w:t>attached</w:t>
            </w:r>
            <w:proofErr w:type="spellEnd"/>
            <w:r w:rsidRPr="006E6DF0">
              <w:rPr>
                <w:rFonts w:ascii="Aptos" w:hAnsi="Aptos"/>
                <w:i/>
                <w:iCs/>
                <w:color w:val="A6A6A6" w:themeColor="background1" w:themeShade="A6"/>
                <w:lang w:val="pt-BR"/>
              </w:rPr>
              <w:t xml:space="preserve"> </w:t>
            </w:r>
            <w:proofErr w:type="spellStart"/>
            <w:r w:rsidRPr="006E6DF0">
              <w:rPr>
                <w:rFonts w:ascii="Aptos" w:hAnsi="Aptos"/>
                <w:i/>
                <w:iCs/>
                <w:color w:val="A6A6A6" w:themeColor="background1" w:themeShade="A6"/>
                <w:lang w:val="pt-BR"/>
              </w:rPr>
              <w:t>documents</w:t>
            </w:r>
            <w:proofErr w:type="spellEnd"/>
            <w:r w:rsidRPr="006E6DF0">
              <w:rPr>
                <w:rFonts w:ascii="Aptos" w:hAnsi="Aptos"/>
                <w:i/>
                <w:iCs/>
                <w:color w:val="A6A6A6" w:themeColor="background1" w:themeShade="A6"/>
                <w:lang w:val="pt-BR"/>
              </w:rPr>
              <w:t xml:space="preserve"> in </w:t>
            </w:r>
            <w:proofErr w:type="spellStart"/>
            <w:r w:rsidRPr="006E6DF0">
              <w:rPr>
                <w:rFonts w:ascii="Aptos" w:hAnsi="Aptos"/>
                <w:i/>
                <w:iCs/>
                <w:color w:val="A6A6A6" w:themeColor="background1" w:themeShade="A6"/>
                <w:lang w:val="pt-BR"/>
              </w:rPr>
              <w:t>this</w:t>
            </w:r>
            <w:proofErr w:type="spellEnd"/>
            <w:r w:rsidRPr="006E6DF0">
              <w:rPr>
                <w:rFonts w:ascii="Aptos" w:hAnsi="Aptos"/>
                <w:i/>
                <w:iCs/>
                <w:color w:val="A6A6A6" w:themeColor="background1" w:themeShade="A6"/>
                <w:lang w:val="pt-BR"/>
              </w:rPr>
              <w:t xml:space="preserve"> </w:t>
            </w:r>
            <w:proofErr w:type="spellStart"/>
            <w:r w:rsidRPr="006E6DF0">
              <w:rPr>
                <w:rFonts w:ascii="Aptos" w:hAnsi="Aptos"/>
                <w:i/>
                <w:iCs/>
                <w:color w:val="A6A6A6" w:themeColor="background1" w:themeShade="A6"/>
                <w:lang w:val="pt-BR"/>
              </w:rPr>
              <w:t>report</w:t>
            </w:r>
            <w:proofErr w:type="spellEnd"/>
          </w:p>
        </w:tc>
      </w:tr>
    </w:tbl>
    <w:p w14:paraId="7A146F0C" w14:textId="77777777" w:rsidR="00B10EF3" w:rsidRDefault="00B10EF3" w:rsidP="00B10EF3">
      <w:pPr>
        <w:spacing w:after="0" w:line="276" w:lineRule="auto"/>
        <w:rPr>
          <w:rFonts w:ascii="Aptos" w:hAnsi="Aptos"/>
          <w:lang w:val="pt-BR"/>
        </w:rPr>
      </w:pPr>
    </w:p>
    <w:p w14:paraId="7CF51990" w14:textId="77777777" w:rsidR="006E6DF0" w:rsidRDefault="006E6DF0" w:rsidP="00B10EF3">
      <w:pPr>
        <w:spacing w:after="0" w:line="276" w:lineRule="auto"/>
        <w:rPr>
          <w:rFonts w:ascii="Aptos" w:hAnsi="Aptos"/>
          <w:lang w:val="pt-BR"/>
        </w:rPr>
      </w:pPr>
    </w:p>
    <w:p w14:paraId="61E2B367" w14:textId="77777777" w:rsidR="006E6DF0" w:rsidRDefault="006E6DF0" w:rsidP="00B10EF3">
      <w:pPr>
        <w:spacing w:after="0" w:line="276" w:lineRule="auto"/>
        <w:rPr>
          <w:rFonts w:ascii="Aptos" w:hAnsi="Aptos"/>
          <w:lang w:val="pt-BR"/>
        </w:rPr>
      </w:pPr>
    </w:p>
    <w:p w14:paraId="51096DA1" w14:textId="77777777" w:rsidR="00B10EF3" w:rsidRPr="00FB38AE" w:rsidRDefault="00FB38AE" w:rsidP="00B10EF3">
      <w:pPr>
        <w:spacing w:after="0" w:line="276" w:lineRule="auto"/>
        <w:rPr>
          <w:rFonts w:ascii="Aptos" w:hAnsi="Aptos"/>
          <w:b/>
          <w:bCs/>
        </w:rPr>
      </w:pPr>
      <w:r w:rsidRPr="00FB38AE">
        <w:rPr>
          <w:rFonts w:ascii="Aptos" w:hAnsi="Aptos"/>
          <w:b/>
          <w:bCs/>
        </w:rPr>
        <w:lastRenderedPageBreak/>
        <w:t xml:space="preserve">9. </w:t>
      </w:r>
      <w:proofErr w:type="spellStart"/>
      <w:r w:rsidR="00B10EF3" w:rsidRPr="00FB38AE">
        <w:rPr>
          <w:rFonts w:ascii="Aptos" w:hAnsi="Aptos"/>
          <w:b/>
          <w:bCs/>
        </w:rPr>
        <w:t>Recomendação</w:t>
      </w:r>
      <w:proofErr w:type="spellEnd"/>
      <w:r w:rsidR="00B10EF3" w:rsidRPr="00FB38AE">
        <w:rPr>
          <w:rFonts w:ascii="Aptos" w:hAnsi="Aptos"/>
          <w:b/>
          <w:bCs/>
        </w:rPr>
        <w:t xml:space="preserve"> final (</w:t>
      </w:r>
      <w:proofErr w:type="spellStart"/>
      <w:r w:rsidR="00B10EF3" w:rsidRPr="00FB38AE">
        <w:rPr>
          <w:rFonts w:ascii="Aptos" w:hAnsi="Aptos"/>
          <w:b/>
          <w:bCs/>
        </w:rPr>
        <w:t>indique</w:t>
      </w:r>
      <w:proofErr w:type="spellEnd"/>
      <w:r w:rsidR="00B10EF3" w:rsidRPr="00FB38AE">
        <w:rPr>
          <w:rFonts w:ascii="Aptos" w:hAnsi="Aptos"/>
          <w:b/>
          <w:bCs/>
        </w:rPr>
        <w:t xml:space="preserve"> </w:t>
      </w:r>
      <w:proofErr w:type="spellStart"/>
      <w:r w:rsidR="00B10EF3" w:rsidRPr="00FB38AE">
        <w:rPr>
          <w:rFonts w:ascii="Aptos" w:hAnsi="Aptos"/>
          <w:b/>
          <w:bCs/>
        </w:rPr>
        <w:t>uma</w:t>
      </w:r>
      <w:proofErr w:type="spellEnd"/>
      <w:r w:rsidR="00B10EF3" w:rsidRPr="00FB38AE">
        <w:rPr>
          <w:rFonts w:ascii="Aptos" w:hAnsi="Aptos"/>
          <w:b/>
          <w:bCs/>
        </w:rPr>
        <w:t xml:space="preserve"> </w:t>
      </w:r>
      <w:proofErr w:type="spellStart"/>
      <w:r w:rsidR="00B10EF3" w:rsidRPr="00FB38AE">
        <w:rPr>
          <w:rFonts w:ascii="Aptos" w:hAnsi="Aptos"/>
          <w:b/>
          <w:bCs/>
        </w:rPr>
        <w:t>opção</w:t>
      </w:r>
      <w:proofErr w:type="spellEnd"/>
      <w:r w:rsidR="00B10EF3" w:rsidRPr="00FB38AE">
        <w:rPr>
          <w:rFonts w:ascii="Aptos" w:hAnsi="Aptos"/>
          <w:b/>
          <w:bCs/>
        </w:rPr>
        <w:t>) | Final recommendation (please choose one)</w:t>
      </w:r>
    </w:p>
    <w:p w14:paraId="71BF92F3" w14:textId="77777777" w:rsidR="00B10EF3" w:rsidRDefault="00B10EF3" w:rsidP="00B10EF3">
      <w:pPr>
        <w:spacing w:after="0" w:line="276" w:lineRule="auto"/>
        <w:rPr>
          <w:rFonts w:ascii="Aptos" w:hAnsi="Aptos"/>
        </w:rPr>
      </w:pPr>
    </w:p>
    <w:p w14:paraId="5D756FD5" w14:textId="77777777" w:rsidR="00B10EF3" w:rsidRPr="00B10EF3" w:rsidRDefault="00B10EF3" w:rsidP="00B10EF3">
      <w:pPr>
        <w:spacing w:after="0" w:line="276" w:lineRule="auto"/>
        <w:rPr>
          <w:rFonts w:ascii="Aptos" w:hAnsi="Aptos"/>
          <w:lang w:val="pt-BR"/>
        </w:rPr>
      </w:pPr>
      <w:r w:rsidRPr="00B10EF3">
        <w:rPr>
          <w:rFonts w:ascii="Aptos" w:hAnsi="Aptos"/>
          <w:lang w:val="pt-BR"/>
        </w:rPr>
        <w:t xml:space="preserve">☐ parecer favorável, sem alterações | </w:t>
      </w:r>
      <w:proofErr w:type="spellStart"/>
      <w:r w:rsidRPr="00B10EF3">
        <w:rPr>
          <w:rFonts w:ascii="Aptos" w:hAnsi="Aptos"/>
          <w:lang w:val="pt-BR"/>
        </w:rPr>
        <w:t>f</w:t>
      </w:r>
      <w:r>
        <w:rPr>
          <w:rFonts w:ascii="Aptos" w:hAnsi="Aptos"/>
          <w:lang w:val="pt-BR"/>
        </w:rPr>
        <w:t>avourable</w:t>
      </w:r>
      <w:proofErr w:type="spellEnd"/>
      <w:r>
        <w:rPr>
          <w:rFonts w:ascii="Aptos" w:hAnsi="Aptos"/>
          <w:lang w:val="pt-BR"/>
        </w:rPr>
        <w:t xml:space="preserve"> repor, </w:t>
      </w:r>
      <w:proofErr w:type="spellStart"/>
      <w:r>
        <w:rPr>
          <w:rFonts w:ascii="Aptos" w:hAnsi="Aptos"/>
          <w:lang w:val="pt-BR"/>
        </w:rPr>
        <w:t>without</w:t>
      </w:r>
      <w:proofErr w:type="spellEnd"/>
      <w:r>
        <w:rPr>
          <w:rFonts w:ascii="Aptos" w:hAnsi="Aptos"/>
          <w:lang w:val="pt-BR"/>
        </w:rPr>
        <w:t xml:space="preserve"> </w:t>
      </w:r>
      <w:proofErr w:type="spellStart"/>
      <w:r>
        <w:rPr>
          <w:rFonts w:ascii="Aptos" w:hAnsi="Aptos"/>
          <w:lang w:val="pt-BR"/>
        </w:rPr>
        <w:t>changes</w:t>
      </w:r>
      <w:proofErr w:type="spellEnd"/>
    </w:p>
    <w:p w14:paraId="7D502C72" w14:textId="77777777" w:rsidR="00B10EF3" w:rsidRPr="00B10EF3" w:rsidRDefault="00B10EF3" w:rsidP="00B10EF3">
      <w:pPr>
        <w:spacing w:after="0" w:line="276" w:lineRule="auto"/>
        <w:rPr>
          <w:rFonts w:ascii="Aptos" w:hAnsi="Aptos"/>
          <w:lang w:val="pt-BR"/>
        </w:rPr>
      </w:pPr>
      <w:r w:rsidRPr="00B10EF3">
        <w:rPr>
          <w:rFonts w:ascii="Aptos" w:hAnsi="Aptos"/>
          <w:lang w:val="pt-BR"/>
        </w:rPr>
        <w:t>☐</w:t>
      </w:r>
      <w:r>
        <w:rPr>
          <w:rFonts w:ascii="Aptos" w:hAnsi="Aptos"/>
          <w:lang w:val="pt-BR"/>
        </w:rPr>
        <w:t xml:space="preserve"> parecer favorável, com alterações mínimas | </w:t>
      </w:r>
      <w:proofErr w:type="spellStart"/>
      <w:r>
        <w:rPr>
          <w:rFonts w:ascii="Aptos" w:hAnsi="Aptos"/>
          <w:lang w:val="pt-BR"/>
        </w:rPr>
        <w:t>favourable</w:t>
      </w:r>
      <w:proofErr w:type="spellEnd"/>
      <w:r>
        <w:rPr>
          <w:rFonts w:ascii="Aptos" w:hAnsi="Aptos"/>
          <w:lang w:val="pt-BR"/>
        </w:rPr>
        <w:t xml:space="preserve"> </w:t>
      </w:r>
      <w:proofErr w:type="spellStart"/>
      <w:r>
        <w:rPr>
          <w:rFonts w:ascii="Aptos" w:hAnsi="Aptos"/>
          <w:lang w:val="pt-BR"/>
        </w:rPr>
        <w:t>report</w:t>
      </w:r>
      <w:proofErr w:type="spellEnd"/>
      <w:r>
        <w:rPr>
          <w:rFonts w:ascii="Aptos" w:hAnsi="Aptos"/>
          <w:lang w:val="pt-BR"/>
        </w:rPr>
        <w:t xml:space="preserve">, </w:t>
      </w:r>
      <w:proofErr w:type="spellStart"/>
      <w:r>
        <w:rPr>
          <w:rFonts w:ascii="Aptos" w:hAnsi="Aptos"/>
          <w:lang w:val="pt-BR"/>
        </w:rPr>
        <w:t>minor</w:t>
      </w:r>
      <w:proofErr w:type="spellEnd"/>
      <w:r>
        <w:rPr>
          <w:rFonts w:ascii="Aptos" w:hAnsi="Aptos"/>
          <w:lang w:val="pt-BR"/>
        </w:rPr>
        <w:t xml:space="preserve"> </w:t>
      </w:r>
      <w:proofErr w:type="spellStart"/>
      <w:r>
        <w:rPr>
          <w:rFonts w:ascii="Aptos" w:hAnsi="Aptos"/>
          <w:lang w:val="pt-BR"/>
        </w:rPr>
        <w:t>changes</w:t>
      </w:r>
      <w:proofErr w:type="spellEnd"/>
    </w:p>
    <w:p w14:paraId="07C60B1A" w14:textId="77777777" w:rsidR="00B10EF3" w:rsidRPr="00B10EF3" w:rsidRDefault="00B10EF3" w:rsidP="00B10EF3">
      <w:pPr>
        <w:spacing w:after="0" w:line="276" w:lineRule="auto"/>
        <w:rPr>
          <w:rFonts w:ascii="Aptos" w:hAnsi="Aptos"/>
          <w:lang w:val="pt-BR"/>
        </w:rPr>
      </w:pPr>
      <w:r w:rsidRPr="00B10EF3">
        <w:rPr>
          <w:rFonts w:ascii="Aptos" w:hAnsi="Aptos"/>
          <w:lang w:val="pt-BR"/>
        </w:rPr>
        <w:t>☐</w:t>
      </w:r>
      <w:r>
        <w:rPr>
          <w:rFonts w:ascii="Aptos" w:hAnsi="Aptos"/>
          <w:lang w:val="pt-BR"/>
        </w:rPr>
        <w:t xml:space="preserve"> parecer favorável, com alterações substanciais | </w:t>
      </w:r>
      <w:proofErr w:type="spellStart"/>
      <w:r>
        <w:rPr>
          <w:rFonts w:ascii="Aptos" w:hAnsi="Aptos"/>
          <w:lang w:val="pt-BR"/>
        </w:rPr>
        <w:t>favourable</w:t>
      </w:r>
      <w:proofErr w:type="spellEnd"/>
      <w:r>
        <w:rPr>
          <w:rFonts w:ascii="Aptos" w:hAnsi="Aptos"/>
          <w:lang w:val="pt-BR"/>
        </w:rPr>
        <w:t xml:space="preserve"> </w:t>
      </w:r>
      <w:proofErr w:type="spellStart"/>
      <w:r>
        <w:rPr>
          <w:rFonts w:ascii="Aptos" w:hAnsi="Aptos"/>
          <w:lang w:val="pt-BR"/>
        </w:rPr>
        <w:t>report</w:t>
      </w:r>
      <w:proofErr w:type="spellEnd"/>
      <w:r>
        <w:rPr>
          <w:rFonts w:ascii="Aptos" w:hAnsi="Aptos"/>
          <w:lang w:val="pt-BR"/>
        </w:rPr>
        <w:t xml:space="preserve">, </w:t>
      </w:r>
      <w:proofErr w:type="spellStart"/>
      <w:r>
        <w:rPr>
          <w:rFonts w:ascii="Aptos" w:hAnsi="Aptos"/>
          <w:lang w:val="pt-BR"/>
        </w:rPr>
        <w:t>substantial</w:t>
      </w:r>
      <w:proofErr w:type="spellEnd"/>
      <w:r>
        <w:rPr>
          <w:rFonts w:ascii="Aptos" w:hAnsi="Aptos"/>
          <w:lang w:val="pt-BR"/>
        </w:rPr>
        <w:t xml:space="preserve"> </w:t>
      </w:r>
      <w:proofErr w:type="spellStart"/>
      <w:r>
        <w:rPr>
          <w:rFonts w:ascii="Aptos" w:hAnsi="Aptos"/>
          <w:lang w:val="pt-BR"/>
        </w:rPr>
        <w:t>changes</w:t>
      </w:r>
      <w:proofErr w:type="spellEnd"/>
    </w:p>
    <w:p w14:paraId="53A49752" w14:textId="77777777" w:rsidR="00B10EF3" w:rsidRPr="00B10EF3" w:rsidRDefault="00B10EF3" w:rsidP="00B10EF3">
      <w:pPr>
        <w:spacing w:after="0" w:line="276" w:lineRule="auto"/>
        <w:rPr>
          <w:rFonts w:ascii="Aptos" w:hAnsi="Aptos"/>
          <w:lang w:val="pt-BR"/>
        </w:rPr>
      </w:pPr>
      <w:r w:rsidRPr="00B10EF3">
        <w:rPr>
          <w:rFonts w:ascii="Aptos" w:hAnsi="Aptos"/>
          <w:lang w:val="pt-BR"/>
        </w:rPr>
        <w:t>☐</w:t>
      </w:r>
      <w:r>
        <w:rPr>
          <w:rFonts w:ascii="Aptos" w:hAnsi="Aptos"/>
          <w:lang w:val="pt-BR"/>
        </w:rPr>
        <w:t xml:space="preserve"> parecer desfavorável</w:t>
      </w:r>
      <w:r w:rsidR="00FB38AE">
        <w:rPr>
          <w:rFonts w:ascii="Aptos" w:hAnsi="Aptos"/>
          <w:lang w:val="pt-BR"/>
        </w:rPr>
        <w:t>*</w:t>
      </w:r>
      <w:r>
        <w:rPr>
          <w:rFonts w:ascii="Aptos" w:hAnsi="Aptos"/>
          <w:lang w:val="pt-BR"/>
        </w:rPr>
        <w:t xml:space="preserve"> | </w:t>
      </w:r>
      <w:proofErr w:type="spellStart"/>
      <w:r>
        <w:rPr>
          <w:rFonts w:ascii="Aptos" w:hAnsi="Aptos"/>
          <w:lang w:val="pt-BR"/>
        </w:rPr>
        <w:t>unfavorable</w:t>
      </w:r>
      <w:proofErr w:type="spellEnd"/>
      <w:r>
        <w:rPr>
          <w:rFonts w:ascii="Aptos" w:hAnsi="Aptos"/>
          <w:lang w:val="pt-BR"/>
        </w:rPr>
        <w:t xml:space="preserve"> </w:t>
      </w:r>
      <w:proofErr w:type="spellStart"/>
      <w:r>
        <w:rPr>
          <w:rFonts w:ascii="Aptos" w:hAnsi="Aptos"/>
          <w:lang w:val="pt-BR"/>
        </w:rPr>
        <w:t>report</w:t>
      </w:r>
      <w:proofErr w:type="spellEnd"/>
      <w:r w:rsidR="00FB38AE">
        <w:rPr>
          <w:rFonts w:ascii="Aptos" w:hAnsi="Aptos"/>
          <w:lang w:val="pt-BR"/>
        </w:rPr>
        <w:t>*</w:t>
      </w:r>
    </w:p>
    <w:p w14:paraId="6C4E0B70" w14:textId="77777777" w:rsidR="00B10EF3" w:rsidRDefault="00B10EF3" w:rsidP="00B10EF3">
      <w:pPr>
        <w:spacing w:after="0" w:line="276" w:lineRule="auto"/>
        <w:rPr>
          <w:rFonts w:ascii="Aptos" w:hAnsi="Aptos"/>
          <w:lang w:val="pt-BR"/>
        </w:rPr>
      </w:pPr>
    </w:p>
    <w:p w14:paraId="0919C20D" w14:textId="77777777" w:rsidR="00FB38AE" w:rsidRPr="00916A91" w:rsidRDefault="00FB38AE" w:rsidP="00916A91">
      <w:pPr>
        <w:spacing w:after="0" w:line="276" w:lineRule="auto"/>
        <w:jc w:val="both"/>
        <w:rPr>
          <w:rFonts w:ascii="Aptos" w:hAnsi="Aptos"/>
          <w:i/>
          <w:iCs/>
          <w:lang w:val="pt-BR"/>
        </w:rPr>
      </w:pPr>
      <w:r w:rsidRPr="00916A91">
        <w:rPr>
          <w:rFonts w:ascii="Aptos" w:hAnsi="Aptos"/>
          <w:i/>
          <w:iCs/>
          <w:lang w:val="pt-BR"/>
        </w:rPr>
        <w:t xml:space="preserve">* em caso de parecer desfavorável, </w:t>
      </w:r>
      <w:r w:rsidR="006E6DF0" w:rsidRPr="00916A91">
        <w:rPr>
          <w:rFonts w:ascii="Aptos" w:hAnsi="Aptos"/>
          <w:i/>
          <w:iCs/>
          <w:lang w:val="pt-BR"/>
        </w:rPr>
        <w:t xml:space="preserve">o candidato deverá apresentar novo documento, corrigido conforme comentários desse parecer, em um prazo máximo de 15 dias | in case </w:t>
      </w:r>
      <w:proofErr w:type="spellStart"/>
      <w:r w:rsidR="006E6DF0" w:rsidRPr="00916A91">
        <w:rPr>
          <w:rFonts w:ascii="Aptos" w:hAnsi="Aptos"/>
          <w:i/>
          <w:iCs/>
          <w:lang w:val="pt-BR"/>
        </w:rPr>
        <w:t>of</w:t>
      </w:r>
      <w:proofErr w:type="spellEnd"/>
      <w:r w:rsidR="006E6DF0" w:rsidRPr="00916A91">
        <w:rPr>
          <w:rFonts w:ascii="Aptos" w:hAnsi="Aptos"/>
          <w:i/>
          <w:iCs/>
          <w:lang w:val="pt-BR"/>
        </w:rPr>
        <w:t xml:space="preserve"> </w:t>
      </w:r>
      <w:proofErr w:type="spellStart"/>
      <w:r w:rsidR="006E6DF0" w:rsidRPr="00916A91">
        <w:rPr>
          <w:rFonts w:ascii="Aptos" w:hAnsi="Aptos"/>
          <w:i/>
          <w:iCs/>
          <w:lang w:val="pt-BR"/>
        </w:rPr>
        <w:t>unfavorable</w:t>
      </w:r>
      <w:proofErr w:type="spellEnd"/>
      <w:r w:rsidR="006E6DF0" w:rsidRPr="00916A91">
        <w:rPr>
          <w:rFonts w:ascii="Aptos" w:hAnsi="Aptos"/>
          <w:i/>
          <w:iCs/>
          <w:lang w:val="pt-BR"/>
        </w:rPr>
        <w:t xml:space="preserve"> </w:t>
      </w:r>
      <w:proofErr w:type="spellStart"/>
      <w:r w:rsidR="006E6DF0" w:rsidRPr="00916A91">
        <w:rPr>
          <w:rFonts w:ascii="Aptos" w:hAnsi="Aptos"/>
          <w:i/>
          <w:iCs/>
          <w:lang w:val="pt-BR"/>
        </w:rPr>
        <w:t>report</w:t>
      </w:r>
      <w:proofErr w:type="spellEnd"/>
      <w:r w:rsidR="006E6DF0" w:rsidRPr="00916A91">
        <w:rPr>
          <w:rFonts w:ascii="Aptos" w:hAnsi="Aptos"/>
          <w:i/>
          <w:iCs/>
          <w:lang w:val="pt-BR"/>
        </w:rPr>
        <w:t xml:space="preserve">, </w:t>
      </w:r>
      <w:proofErr w:type="spellStart"/>
      <w:r w:rsidR="006E6DF0" w:rsidRPr="00916A91">
        <w:rPr>
          <w:rFonts w:ascii="Aptos" w:hAnsi="Aptos"/>
          <w:i/>
          <w:iCs/>
          <w:lang w:val="pt-BR"/>
        </w:rPr>
        <w:t>the</w:t>
      </w:r>
      <w:proofErr w:type="spellEnd"/>
      <w:r w:rsidR="006E6DF0" w:rsidRPr="00916A91">
        <w:rPr>
          <w:rFonts w:ascii="Aptos" w:hAnsi="Aptos"/>
          <w:i/>
          <w:iCs/>
          <w:lang w:val="pt-BR"/>
        </w:rPr>
        <w:t xml:space="preserve"> candidate must </w:t>
      </w:r>
      <w:proofErr w:type="spellStart"/>
      <w:r w:rsidR="006E6DF0" w:rsidRPr="00916A91">
        <w:rPr>
          <w:rFonts w:ascii="Aptos" w:hAnsi="Aptos"/>
          <w:i/>
          <w:iCs/>
          <w:lang w:val="pt-BR"/>
        </w:rPr>
        <w:t>present</w:t>
      </w:r>
      <w:proofErr w:type="spellEnd"/>
      <w:r w:rsidR="006E6DF0" w:rsidRPr="00916A91">
        <w:rPr>
          <w:rFonts w:ascii="Aptos" w:hAnsi="Aptos"/>
          <w:i/>
          <w:iCs/>
          <w:lang w:val="pt-BR"/>
        </w:rPr>
        <w:t xml:space="preserve"> a </w:t>
      </w:r>
      <w:proofErr w:type="spellStart"/>
      <w:r w:rsidR="006E6DF0" w:rsidRPr="00916A91">
        <w:rPr>
          <w:rFonts w:ascii="Aptos" w:hAnsi="Aptos"/>
          <w:i/>
          <w:iCs/>
          <w:lang w:val="pt-BR"/>
        </w:rPr>
        <w:t>reviewed</w:t>
      </w:r>
      <w:proofErr w:type="spellEnd"/>
      <w:r w:rsidR="006E6DF0" w:rsidRPr="00916A91">
        <w:rPr>
          <w:rFonts w:ascii="Aptos" w:hAnsi="Aptos"/>
          <w:i/>
          <w:iCs/>
          <w:lang w:val="pt-BR"/>
        </w:rPr>
        <w:t xml:space="preserve"> </w:t>
      </w:r>
      <w:proofErr w:type="spellStart"/>
      <w:r w:rsidR="00916A91" w:rsidRPr="00916A91">
        <w:rPr>
          <w:rFonts w:ascii="Aptos" w:hAnsi="Aptos"/>
          <w:i/>
          <w:iCs/>
          <w:lang w:val="pt-BR"/>
        </w:rPr>
        <w:t>document</w:t>
      </w:r>
      <w:proofErr w:type="spellEnd"/>
      <w:r w:rsidR="00916A91" w:rsidRPr="00916A91">
        <w:rPr>
          <w:rFonts w:ascii="Aptos" w:hAnsi="Aptos"/>
          <w:i/>
          <w:iCs/>
          <w:lang w:val="pt-BR"/>
        </w:rPr>
        <w:t xml:space="preserve">, </w:t>
      </w:r>
      <w:proofErr w:type="spellStart"/>
      <w:r w:rsidR="00916A91" w:rsidRPr="00916A91">
        <w:rPr>
          <w:rFonts w:ascii="Aptos" w:hAnsi="Aptos"/>
          <w:i/>
          <w:iCs/>
          <w:lang w:val="pt-BR"/>
        </w:rPr>
        <w:t>modified</w:t>
      </w:r>
      <w:proofErr w:type="spellEnd"/>
      <w:r w:rsidR="00916A91" w:rsidRPr="00916A91">
        <w:rPr>
          <w:rFonts w:ascii="Aptos" w:hAnsi="Aptos"/>
          <w:i/>
          <w:iCs/>
          <w:lang w:val="pt-BR"/>
        </w:rPr>
        <w:t xml:space="preserve"> </w:t>
      </w:r>
      <w:proofErr w:type="spellStart"/>
      <w:r w:rsidR="00916A91" w:rsidRPr="00916A91">
        <w:rPr>
          <w:rFonts w:ascii="Aptos" w:hAnsi="Aptos"/>
          <w:i/>
          <w:iCs/>
          <w:lang w:val="pt-BR"/>
        </w:rPr>
        <w:t>based</w:t>
      </w:r>
      <w:proofErr w:type="spellEnd"/>
      <w:r w:rsidR="00916A91" w:rsidRPr="00916A91">
        <w:rPr>
          <w:rFonts w:ascii="Aptos" w:hAnsi="Aptos"/>
          <w:i/>
          <w:iCs/>
          <w:lang w:val="pt-BR"/>
        </w:rPr>
        <w:t xml:space="preserve"> </w:t>
      </w:r>
      <w:proofErr w:type="spellStart"/>
      <w:r w:rsidR="00916A91" w:rsidRPr="00916A91">
        <w:rPr>
          <w:rFonts w:ascii="Aptos" w:hAnsi="Aptos"/>
          <w:i/>
          <w:iCs/>
          <w:lang w:val="pt-BR"/>
        </w:rPr>
        <w:t>on</w:t>
      </w:r>
      <w:proofErr w:type="spellEnd"/>
      <w:r w:rsidR="00916A91" w:rsidRPr="00916A91">
        <w:rPr>
          <w:rFonts w:ascii="Aptos" w:hAnsi="Aptos"/>
          <w:i/>
          <w:iCs/>
          <w:lang w:val="pt-BR"/>
        </w:rPr>
        <w:t xml:space="preserve"> </w:t>
      </w:r>
      <w:proofErr w:type="spellStart"/>
      <w:r w:rsidR="00916A91" w:rsidRPr="00916A91">
        <w:rPr>
          <w:rFonts w:ascii="Aptos" w:hAnsi="Aptos"/>
          <w:i/>
          <w:iCs/>
          <w:lang w:val="pt-BR"/>
        </w:rPr>
        <w:t>this</w:t>
      </w:r>
      <w:proofErr w:type="spellEnd"/>
      <w:r w:rsidR="00916A91" w:rsidRPr="00916A91">
        <w:rPr>
          <w:rFonts w:ascii="Aptos" w:hAnsi="Aptos"/>
          <w:i/>
          <w:iCs/>
          <w:lang w:val="pt-BR"/>
        </w:rPr>
        <w:t xml:space="preserve"> </w:t>
      </w:r>
      <w:proofErr w:type="spellStart"/>
      <w:r w:rsidR="00916A91" w:rsidRPr="00916A91">
        <w:rPr>
          <w:rFonts w:ascii="Aptos" w:hAnsi="Aptos"/>
          <w:i/>
          <w:iCs/>
          <w:lang w:val="pt-BR"/>
        </w:rPr>
        <w:t>report</w:t>
      </w:r>
      <w:proofErr w:type="spellEnd"/>
      <w:r w:rsidR="00916A91" w:rsidRPr="00916A91">
        <w:rPr>
          <w:rFonts w:ascii="Aptos" w:hAnsi="Aptos"/>
          <w:i/>
          <w:iCs/>
          <w:lang w:val="pt-BR"/>
        </w:rPr>
        <w:t xml:space="preserve"> </w:t>
      </w:r>
      <w:proofErr w:type="spellStart"/>
      <w:r w:rsidR="00916A91" w:rsidRPr="00916A91">
        <w:rPr>
          <w:rFonts w:ascii="Aptos" w:hAnsi="Aptos"/>
          <w:i/>
          <w:iCs/>
          <w:lang w:val="pt-BR"/>
        </w:rPr>
        <w:t>comments</w:t>
      </w:r>
      <w:proofErr w:type="spellEnd"/>
      <w:r w:rsidR="00916A91" w:rsidRPr="00916A91">
        <w:rPr>
          <w:rFonts w:ascii="Aptos" w:hAnsi="Aptos"/>
          <w:i/>
          <w:iCs/>
          <w:lang w:val="pt-BR"/>
        </w:rPr>
        <w:t xml:space="preserve">, </w:t>
      </w:r>
      <w:proofErr w:type="spellStart"/>
      <w:r w:rsidR="00916A91" w:rsidRPr="00916A91">
        <w:rPr>
          <w:rFonts w:ascii="Aptos" w:hAnsi="Aptos"/>
          <w:i/>
          <w:iCs/>
          <w:lang w:val="pt-BR"/>
        </w:rPr>
        <w:t>within</w:t>
      </w:r>
      <w:proofErr w:type="spellEnd"/>
      <w:r w:rsidR="00916A91" w:rsidRPr="00916A91">
        <w:rPr>
          <w:rFonts w:ascii="Aptos" w:hAnsi="Aptos"/>
          <w:i/>
          <w:iCs/>
          <w:lang w:val="pt-BR"/>
        </w:rPr>
        <w:t xml:space="preserve"> a </w:t>
      </w:r>
      <w:proofErr w:type="spellStart"/>
      <w:r w:rsidR="00916A91" w:rsidRPr="00916A91">
        <w:rPr>
          <w:rFonts w:ascii="Aptos" w:hAnsi="Aptos"/>
          <w:i/>
          <w:iCs/>
          <w:lang w:val="pt-BR"/>
        </w:rPr>
        <w:t>maximum</w:t>
      </w:r>
      <w:proofErr w:type="spellEnd"/>
      <w:r w:rsidR="00916A91" w:rsidRPr="00916A91">
        <w:rPr>
          <w:rFonts w:ascii="Aptos" w:hAnsi="Aptos"/>
          <w:i/>
          <w:iCs/>
          <w:lang w:val="pt-BR"/>
        </w:rPr>
        <w:t xml:space="preserve"> deadline </w:t>
      </w:r>
      <w:proofErr w:type="spellStart"/>
      <w:r w:rsidR="00916A91" w:rsidRPr="00916A91">
        <w:rPr>
          <w:rFonts w:ascii="Aptos" w:hAnsi="Aptos"/>
          <w:i/>
          <w:iCs/>
          <w:lang w:val="pt-BR"/>
        </w:rPr>
        <w:t>of</w:t>
      </w:r>
      <w:proofErr w:type="spellEnd"/>
      <w:r w:rsidR="00916A91" w:rsidRPr="00916A91">
        <w:rPr>
          <w:rFonts w:ascii="Aptos" w:hAnsi="Aptos"/>
          <w:i/>
          <w:iCs/>
          <w:lang w:val="pt-BR"/>
        </w:rPr>
        <w:t xml:space="preserve"> 15 </w:t>
      </w:r>
      <w:proofErr w:type="spellStart"/>
      <w:r w:rsidR="00916A91" w:rsidRPr="00916A91">
        <w:rPr>
          <w:rFonts w:ascii="Aptos" w:hAnsi="Aptos"/>
          <w:i/>
          <w:iCs/>
          <w:lang w:val="pt-BR"/>
        </w:rPr>
        <w:t>days</w:t>
      </w:r>
      <w:proofErr w:type="spellEnd"/>
      <w:r w:rsidR="00916A91" w:rsidRPr="00916A91">
        <w:rPr>
          <w:rFonts w:ascii="Aptos" w:hAnsi="Aptos"/>
          <w:i/>
          <w:iCs/>
          <w:lang w:val="pt-BR"/>
        </w:rPr>
        <w:t>.</w:t>
      </w:r>
    </w:p>
    <w:p w14:paraId="3C3611AA" w14:textId="77777777" w:rsidR="00FB38AE" w:rsidRDefault="00FB38AE" w:rsidP="00B10EF3">
      <w:pPr>
        <w:spacing w:after="0" w:line="276" w:lineRule="auto"/>
        <w:rPr>
          <w:rFonts w:ascii="Aptos" w:hAnsi="Aptos"/>
          <w:b/>
          <w:bCs/>
          <w:lang w:val="pt-BR"/>
        </w:rPr>
      </w:pPr>
    </w:p>
    <w:p w14:paraId="01506F4B" w14:textId="77777777" w:rsidR="00B10EF3" w:rsidRDefault="00FB38AE" w:rsidP="00B10EF3">
      <w:pPr>
        <w:spacing w:after="0" w:line="276" w:lineRule="auto"/>
        <w:rPr>
          <w:rFonts w:ascii="Aptos" w:hAnsi="Aptos"/>
          <w:b/>
          <w:bCs/>
          <w:lang w:val="pt-BR"/>
        </w:rPr>
      </w:pPr>
      <w:r w:rsidRPr="00FB38AE">
        <w:rPr>
          <w:rFonts w:ascii="Aptos" w:hAnsi="Aptos"/>
          <w:b/>
          <w:bCs/>
          <w:lang w:val="pt-BR"/>
        </w:rPr>
        <w:t xml:space="preserve">10. Data e assinatura | Date </w:t>
      </w:r>
      <w:proofErr w:type="spellStart"/>
      <w:r w:rsidRPr="00FB38AE">
        <w:rPr>
          <w:rFonts w:ascii="Aptos" w:hAnsi="Aptos"/>
          <w:b/>
          <w:bCs/>
          <w:lang w:val="pt-BR"/>
        </w:rPr>
        <w:t>and</w:t>
      </w:r>
      <w:proofErr w:type="spellEnd"/>
      <w:r w:rsidRPr="00FB38AE">
        <w:rPr>
          <w:rFonts w:ascii="Aptos" w:hAnsi="Aptos"/>
          <w:b/>
          <w:bCs/>
          <w:lang w:val="pt-BR"/>
        </w:rPr>
        <w:t xml:space="preserve"> </w:t>
      </w:r>
      <w:proofErr w:type="spellStart"/>
      <w:r w:rsidRPr="00FB38AE">
        <w:rPr>
          <w:rFonts w:ascii="Aptos" w:hAnsi="Aptos"/>
          <w:b/>
          <w:bCs/>
          <w:lang w:val="pt-BR"/>
        </w:rPr>
        <w:t>signature</w:t>
      </w:r>
      <w:proofErr w:type="spellEnd"/>
    </w:p>
    <w:p w14:paraId="05CA3D22" w14:textId="77777777" w:rsidR="003C7639" w:rsidRDefault="003C7639" w:rsidP="00B10EF3">
      <w:pPr>
        <w:spacing w:after="0" w:line="276" w:lineRule="auto"/>
        <w:rPr>
          <w:rFonts w:ascii="Aptos" w:hAnsi="Aptos"/>
          <w:b/>
          <w:bCs/>
          <w:lang w:val="pt-BR"/>
        </w:rPr>
      </w:pPr>
    </w:p>
    <w:p w14:paraId="3A97ED43" w14:textId="77777777" w:rsidR="003C7639" w:rsidRDefault="003C7639" w:rsidP="00B10EF3">
      <w:pPr>
        <w:spacing w:after="0" w:line="276" w:lineRule="auto"/>
        <w:rPr>
          <w:rFonts w:ascii="Aptos" w:hAnsi="Aptos"/>
          <w:b/>
          <w:bCs/>
          <w:lang w:val="pt-BR"/>
        </w:rPr>
      </w:pPr>
    </w:p>
    <w:p w14:paraId="7175F33E" w14:textId="77777777" w:rsidR="003C7639" w:rsidRPr="003C7639" w:rsidRDefault="003C7639" w:rsidP="003C7639">
      <w:pPr>
        <w:spacing w:after="0" w:line="276" w:lineRule="auto"/>
        <w:jc w:val="right"/>
        <w:rPr>
          <w:rFonts w:ascii="Aptos" w:hAnsi="Aptos"/>
          <w:color w:val="A6A6A6" w:themeColor="background1" w:themeShade="A6"/>
        </w:rPr>
      </w:pPr>
      <w:r w:rsidRPr="003C7639">
        <w:rPr>
          <w:rFonts w:ascii="Aptos" w:hAnsi="Aptos"/>
          <w:color w:val="A6A6A6" w:themeColor="background1" w:themeShade="A6"/>
        </w:rPr>
        <w:t xml:space="preserve">Nome, </w:t>
      </w:r>
      <w:proofErr w:type="spellStart"/>
      <w:r w:rsidRPr="003C7639">
        <w:rPr>
          <w:rFonts w:ascii="Aptos" w:hAnsi="Aptos"/>
          <w:color w:val="A6A6A6" w:themeColor="background1" w:themeShade="A6"/>
        </w:rPr>
        <w:t>cidade</w:t>
      </w:r>
      <w:proofErr w:type="spellEnd"/>
      <w:r w:rsidRPr="003C7639">
        <w:rPr>
          <w:rFonts w:ascii="Aptos" w:hAnsi="Aptos"/>
          <w:color w:val="A6A6A6" w:themeColor="background1" w:themeShade="A6"/>
        </w:rPr>
        <w:t>, data | Name, city, date</w:t>
      </w:r>
    </w:p>
    <w:sectPr w:rsidR="003C7639" w:rsidRPr="003C7639" w:rsidSect="00B10E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0EF3"/>
    <w:rsid w:val="003C7639"/>
    <w:rsid w:val="006E6DF0"/>
    <w:rsid w:val="006F34B4"/>
    <w:rsid w:val="00745671"/>
    <w:rsid w:val="00916A91"/>
    <w:rsid w:val="009C0869"/>
    <w:rsid w:val="00B10EF3"/>
    <w:rsid w:val="00C01F06"/>
    <w:rsid w:val="00D4535F"/>
    <w:rsid w:val="00F50E2A"/>
    <w:rsid w:val="00FB3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5FFCF8"/>
  <w15:chartTrackingRefBased/>
  <w15:docId w15:val="{F9E421C5-6991-4DA0-9244-6745F3C16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6DF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FB38AE"/>
    <w:pPr>
      <w:ind w:left="720"/>
      <w:contextualSpacing/>
    </w:pPr>
  </w:style>
  <w:style w:type="table" w:styleId="Tabelacomgrade">
    <w:name w:val="Table Grid"/>
    <w:basedOn w:val="Tabelanormal"/>
    <w:uiPriority w:val="39"/>
    <w:rsid w:val="006E6D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386</Words>
  <Characters>2090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reviewer</dc:creator>
  <cp:keywords/>
  <dc:description/>
  <cp:lastModifiedBy>Usuário</cp:lastModifiedBy>
  <cp:revision>6</cp:revision>
  <dcterms:created xsi:type="dcterms:W3CDTF">2026-04-20T12:12:00Z</dcterms:created>
  <dcterms:modified xsi:type="dcterms:W3CDTF">2026-09-03T18:20:00Z</dcterms:modified>
</cp:coreProperties>
</file>